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5985" w14:textId="7441C96A" w:rsidR="004070F8" w:rsidRDefault="00624FC3" w:rsidP="004070F8">
      <w:pPr>
        <w:spacing w:after="0"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FY </w:t>
      </w:r>
      <w:r w:rsidR="00BF77D3">
        <w:rPr>
          <w:rFonts w:ascii="Times New Roman" w:eastAsia="Times New Roman" w:hAnsi="Times New Roman" w:cs="Times New Roman"/>
          <w:b/>
          <w:bCs/>
          <w:kern w:val="36"/>
          <w:sz w:val="36"/>
          <w:szCs w:val="36"/>
        </w:rPr>
        <w:t>‘</w:t>
      </w:r>
      <w:r w:rsidR="009728D8">
        <w:rPr>
          <w:rFonts w:ascii="Times New Roman" w:eastAsia="Times New Roman" w:hAnsi="Times New Roman" w:cs="Times New Roman"/>
          <w:b/>
          <w:bCs/>
          <w:kern w:val="36"/>
          <w:sz w:val="36"/>
          <w:szCs w:val="36"/>
        </w:rPr>
        <w:t>2</w:t>
      </w:r>
      <w:r w:rsidR="00BF77D3">
        <w:rPr>
          <w:rFonts w:ascii="Times New Roman" w:eastAsia="Times New Roman" w:hAnsi="Times New Roman" w:cs="Times New Roman"/>
          <w:b/>
          <w:bCs/>
          <w:kern w:val="36"/>
          <w:sz w:val="36"/>
          <w:szCs w:val="36"/>
        </w:rPr>
        <w:t>6</w:t>
      </w:r>
      <w:proofErr w:type="gramStart"/>
      <w:r w:rsidR="009728D8">
        <w:rPr>
          <w:rFonts w:ascii="Times New Roman" w:eastAsia="Times New Roman" w:hAnsi="Times New Roman" w:cs="Times New Roman"/>
          <w:b/>
          <w:bCs/>
          <w:kern w:val="36"/>
          <w:sz w:val="36"/>
          <w:szCs w:val="36"/>
        </w:rPr>
        <w:t>-</w:t>
      </w:r>
      <w:r w:rsidR="00BF77D3">
        <w:rPr>
          <w:rFonts w:ascii="Times New Roman" w:eastAsia="Times New Roman" w:hAnsi="Times New Roman" w:cs="Times New Roman"/>
          <w:b/>
          <w:bCs/>
          <w:kern w:val="36"/>
          <w:sz w:val="36"/>
          <w:szCs w:val="36"/>
        </w:rPr>
        <w:t>‘</w:t>
      </w:r>
      <w:proofErr w:type="gramEnd"/>
      <w:r w:rsidR="009728D8">
        <w:rPr>
          <w:rFonts w:ascii="Times New Roman" w:eastAsia="Times New Roman" w:hAnsi="Times New Roman" w:cs="Times New Roman"/>
          <w:b/>
          <w:bCs/>
          <w:kern w:val="36"/>
          <w:sz w:val="36"/>
          <w:szCs w:val="36"/>
        </w:rPr>
        <w:t>2</w:t>
      </w:r>
      <w:r w:rsidR="00BF77D3">
        <w:rPr>
          <w:rFonts w:ascii="Times New Roman" w:eastAsia="Times New Roman" w:hAnsi="Times New Roman" w:cs="Times New Roman"/>
          <w:b/>
          <w:bCs/>
          <w:kern w:val="36"/>
          <w:sz w:val="36"/>
          <w:szCs w:val="36"/>
        </w:rPr>
        <w:t>7</w:t>
      </w:r>
      <w:r w:rsidR="004F7BB6">
        <w:rPr>
          <w:rFonts w:ascii="Times New Roman" w:eastAsia="Times New Roman" w:hAnsi="Times New Roman" w:cs="Times New Roman"/>
          <w:b/>
          <w:bCs/>
          <w:kern w:val="36"/>
          <w:sz w:val="36"/>
          <w:szCs w:val="36"/>
        </w:rPr>
        <w:t xml:space="preserve"> Perkins Proposal</w:t>
      </w:r>
    </w:p>
    <w:p w14:paraId="7A7E653E" w14:textId="1B9AD457" w:rsidR="000A691C" w:rsidRDefault="004070F8" w:rsidP="004070F8">
      <w:pPr>
        <w:pStyle w:val="NormalWeb"/>
      </w:pPr>
      <w:r w:rsidRPr="00D6164D">
        <w:t>The Carl D</w:t>
      </w:r>
      <w:r w:rsidR="00BF77D3">
        <w:t>.</w:t>
      </w:r>
      <w:r w:rsidRPr="00D6164D">
        <w:t xml:space="preserve"> Perkins Career and Technical Education Act </w:t>
      </w:r>
      <w:proofErr w:type="gramStart"/>
      <w:r w:rsidR="00BF77D3">
        <w:t>aims</w:t>
      </w:r>
      <w:proofErr w:type="gramEnd"/>
      <w:r w:rsidRPr="00D6164D">
        <w:t xml:space="preserve"> to develop more fully the academic knowledge and technical and employability skills of secondary education students and postsecondary education students who elect to enroll in career and technical education programs and programs of study.</w:t>
      </w:r>
    </w:p>
    <w:p w14:paraId="2D36D132" w14:textId="5C608BF5" w:rsidR="00534368" w:rsidRPr="004070F8" w:rsidRDefault="00534368" w:rsidP="004070F8">
      <w:pPr>
        <w:pStyle w:val="NormalWeb"/>
        <w:rPr>
          <w:b/>
          <w:bCs/>
          <w:kern w:val="36"/>
        </w:rPr>
      </w:pPr>
      <w:r>
        <w:t xml:space="preserve">By applying for </w:t>
      </w:r>
      <w:r w:rsidR="00BF77D3">
        <w:t>Perkins,</w:t>
      </w:r>
      <w:r>
        <w:t xml:space="preserve"> you certify that your program pertains to one of the Perkins Priority Areas of the </w:t>
      </w:r>
      <w:proofErr w:type="spellStart"/>
      <w:r>
        <w:t>Mountainland</w:t>
      </w:r>
      <w:proofErr w:type="spellEnd"/>
      <w:r>
        <w:t xml:space="preserve"> Region and students that enroll in the funded programs will be able to earn stackable credentials that will prepare them for work in their field of choice.</w:t>
      </w:r>
    </w:p>
    <w:p w14:paraId="2F08ADB2" w14:textId="0A9E593F" w:rsidR="00EC61C7" w:rsidRDefault="00EC61C7" w:rsidP="00BC3B9A">
      <w:pPr>
        <w:spacing w:after="0" w:line="240" w:lineRule="auto"/>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Qualifications for Eligibility</w:t>
      </w:r>
    </w:p>
    <w:p w14:paraId="60615823" w14:textId="77777777" w:rsidR="00EC61C7" w:rsidRDefault="00EC61C7" w:rsidP="00BC3B9A">
      <w:pPr>
        <w:spacing w:after="0" w:line="240" w:lineRule="auto"/>
        <w:outlineLvl w:val="0"/>
        <w:rPr>
          <w:rFonts w:ascii="Times New Roman" w:eastAsia="Times New Roman" w:hAnsi="Times New Roman" w:cs="Times New Roman"/>
          <w:b/>
          <w:bCs/>
          <w:kern w:val="36"/>
          <w:sz w:val="32"/>
          <w:szCs w:val="32"/>
        </w:rPr>
      </w:pPr>
    </w:p>
    <w:p w14:paraId="5E3DDE83" w14:textId="31DA6D6A" w:rsidR="00153EAB" w:rsidRDefault="00153EAB" w:rsidP="00153EAB">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List</w:t>
      </w:r>
      <w:r w:rsidRPr="002B2245">
        <w:rPr>
          <w:rFonts w:ascii="Times New Roman" w:eastAsia="Times New Roman" w:hAnsi="Times New Roman" w:cs="Times New Roman"/>
          <w:sz w:val="24"/>
          <w:szCs w:val="24"/>
        </w:rPr>
        <w:t xml:space="preserve"> the CTE programs and degrees (Licensure, Diploma, Certificate, AAS and/or approved AS Degrees) that will benefit from the proposed project.</w:t>
      </w:r>
      <w:r>
        <w:rPr>
          <w:rFonts w:ascii="Times New Roman" w:eastAsia="Times New Roman" w:hAnsi="Times New Roman" w:cs="Times New Roman"/>
          <w:sz w:val="24"/>
          <w:szCs w:val="24"/>
        </w:rPr>
        <w:t xml:space="preserve"> </w:t>
      </w:r>
      <w:r w:rsidR="000369E3">
        <w:rPr>
          <w:rFonts w:ascii="Times New Roman" w:eastAsia="Times New Roman" w:hAnsi="Times New Roman" w:cs="Times New Roman"/>
          <w:b/>
          <w:bCs/>
          <w:i/>
          <w:iCs/>
          <w:sz w:val="24"/>
          <w:szCs w:val="24"/>
        </w:rPr>
        <w:t>Remember these courses NEED to be on the Approved CTE Course/Program list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If you have any questions about this, please feel free to reach out to the UVU CTE Team to verify that your program/courses are included on the list submitted to the state.</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Describe</w:t>
      </w:r>
      <w:r w:rsidRPr="002B2245">
        <w:rPr>
          <w:rFonts w:ascii="Times New Roman" w:eastAsia="Times New Roman" w:hAnsi="Times New Roman" w:cs="Times New Roman"/>
          <w:sz w:val="24"/>
          <w:szCs w:val="24"/>
        </w:rPr>
        <w:t xml:space="preserve"> how the proposed project will assist students </w:t>
      </w:r>
      <w:r w:rsidR="00BF77D3">
        <w:rPr>
          <w:rFonts w:ascii="Times New Roman" w:eastAsia="Times New Roman" w:hAnsi="Times New Roman" w:cs="Times New Roman"/>
          <w:sz w:val="24"/>
          <w:szCs w:val="24"/>
        </w:rPr>
        <w:t xml:space="preserve"> and </w:t>
      </w:r>
      <w:r w:rsidR="00BF77D3" w:rsidRPr="002B2245">
        <w:rPr>
          <w:rFonts w:ascii="Times New Roman" w:eastAsia="Times New Roman" w:hAnsi="Times New Roman" w:cs="Times New Roman"/>
          <w:sz w:val="24"/>
          <w:szCs w:val="24"/>
        </w:rPr>
        <w:t>will strengthen the</w:t>
      </w:r>
      <w:r w:rsidR="00BF77D3">
        <w:rPr>
          <w:rFonts w:ascii="Times New Roman" w:eastAsia="Times New Roman" w:hAnsi="Times New Roman" w:cs="Times New Roman"/>
          <w:sz w:val="24"/>
          <w:szCs w:val="24"/>
        </w:rPr>
        <w:t>ir</w:t>
      </w:r>
      <w:r w:rsidR="00BF77D3" w:rsidRPr="002B2245">
        <w:rPr>
          <w:rFonts w:ascii="Times New Roman" w:eastAsia="Times New Roman" w:hAnsi="Times New Roman" w:cs="Times New Roman"/>
          <w:sz w:val="24"/>
          <w:szCs w:val="24"/>
        </w:rPr>
        <w:t xml:space="preserve"> academic skills</w:t>
      </w:r>
      <w:r w:rsidR="00BF77D3">
        <w:rPr>
          <w:rFonts w:ascii="Times New Roman" w:eastAsia="Times New Roman" w:hAnsi="Times New Roman" w:cs="Times New Roman"/>
          <w:sz w:val="24"/>
          <w:szCs w:val="24"/>
        </w:rPr>
        <w:t xml:space="preserve"> </w:t>
      </w:r>
      <w:r w:rsidR="00BF77D3" w:rsidRPr="002B2245">
        <w:rPr>
          <w:rFonts w:ascii="Times New Roman" w:eastAsia="Times New Roman" w:hAnsi="Times New Roman" w:cs="Times New Roman"/>
          <w:sz w:val="24"/>
          <w:szCs w:val="24"/>
        </w:rPr>
        <w:t>through the integration of academic requirements with CTE Programs of Study</w:t>
      </w:r>
      <w:r w:rsidRPr="002B2245">
        <w:rPr>
          <w:rFonts w:ascii="Times New Roman" w:eastAsia="Times New Roman" w:hAnsi="Times New Roman" w:cs="Times New Roman"/>
          <w:sz w:val="24"/>
          <w:szCs w:val="24"/>
        </w:rPr>
        <w:t xml:space="preserve"> (licensure, certificate, AAS and/or approved AS Degrees).</w:t>
      </w:r>
      <w:r w:rsidR="00BF77D3">
        <w:rPr>
          <w:rFonts w:ascii="Times New Roman" w:eastAsia="Times New Roman" w:hAnsi="Times New Roman" w:cs="Times New Roman"/>
          <w:sz w:val="24"/>
          <w:szCs w:val="24"/>
        </w:rPr>
        <w:t xml:space="preserve"> </w:t>
      </w:r>
      <w:r w:rsidR="00BF77D3" w:rsidRPr="00BF77D3">
        <w:rPr>
          <w:rFonts w:ascii="Times New Roman" w:eastAsia="Times New Roman" w:hAnsi="Times New Roman" w:cs="Times New Roman"/>
          <w:b/>
          <w:bCs/>
          <w:sz w:val="24"/>
          <w:szCs w:val="24"/>
        </w:rPr>
        <w:t>Remember the focus is to enhance the student access and experience</w:t>
      </w:r>
      <w:r w:rsidR="00BF77D3">
        <w:rPr>
          <w:rFonts w:ascii="Times New Roman" w:eastAsia="Times New Roman" w:hAnsi="Times New Roman" w:cs="Times New Roman"/>
          <w:sz w:val="24"/>
          <w:szCs w:val="24"/>
        </w:rPr>
        <w:t>.</w:t>
      </w:r>
    </w:p>
    <w:p w14:paraId="70C75BE2" w14:textId="77777777" w:rsidR="00E430B5" w:rsidRPr="002B2245" w:rsidRDefault="00E430B5" w:rsidP="00153EAB">
      <w:pPr>
        <w:spacing w:after="0" w:line="240" w:lineRule="auto"/>
        <w:rPr>
          <w:rFonts w:ascii="Times New Roman" w:eastAsia="Times New Roman" w:hAnsi="Times New Roman" w:cs="Times New Roman"/>
          <w:sz w:val="24"/>
          <w:szCs w:val="24"/>
        </w:rPr>
      </w:pPr>
    </w:p>
    <w:p w14:paraId="59ACF021" w14:textId="35D1B5A9" w:rsidR="00153EAB" w:rsidRDefault="00BA3D67" w:rsidP="00BC3B9A">
      <w:pPr>
        <w:spacing w:after="0" w:line="240" w:lineRule="auto"/>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noProof/>
          <w:kern w:val="36"/>
          <w:sz w:val="32"/>
          <w:szCs w:val="32"/>
        </w:rPr>
        <mc:AlternateContent>
          <mc:Choice Requires="wps">
            <w:drawing>
              <wp:anchor distT="0" distB="0" distL="114300" distR="114300" simplePos="0" relativeHeight="251660288" behindDoc="0" locked="0" layoutInCell="1" allowOverlap="1" wp14:anchorId="4932F0B5" wp14:editId="2635D134">
                <wp:simplePos x="0" y="0"/>
                <wp:positionH relativeFrom="column">
                  <wp:posOffset>99816</wp:posOffset>
                </wp:positionH>
                <wp:positionV relativeFrom="paragraph">
                  <wp:posOffset>99457</wp:posOffset>
                </wp:positionV>
                <wp:extent cx="6163310" cy="872520"/>
                <wp:effectExtent l="0" t="0" r="8890" b="16510"/>
                <wp:wrapNone/>
                <wp:docPr id="1433173515" name="Text Box 2"/>
                <wp:cNvGraphicFramePr/>
                <a:graphic xmlns:a="http://schemas.openxmlformats.org/drawingml/2006/main">
                  <a:graphicData uri="http://schemas.microsoft.com/office/word/2010/wordprocessingShape">
                    <wps:wsp>
                      <wps:cNvSpPr txBox="1"/>
                      <wps:spPr>
                        <a:xfrm>
                          <a:off x="0" y="0"/>
                          <a:ext cx="6163310" cy="872520"/>
                        </a:xfrm>
                        <a:prstGeom prst="rect">
                          <a:avLst/>
                        </a:prstGeom>
                        <a:solidFill>
                          <a:schemeClr val="lt1"/>
                        </a:solidFill>
                        <a:ln w="6350">
                          <a:solidFill>
                            <a:prstClr val="black"/>
                          </a:solidFill>
                        </a:ln>
                      </wps:spPr>
                      <wps:txbx>
                        <w:txbxContent>
                          <w:p w14:paraId="26951977" w14:textId="77777777" w:rsidR="00BA3D67" w:rsidRDefault="00BA3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32F0B5" id="_x0000_t202" coordsize="21600,21600" o:spt="202" path="m,l,21600r21600,l21600,xe">
                <v:stroke joinstyle="miter"/>
                <v:path gradientshapeok="t" o:connecttype="rect"/>
              </v:shapetype>
              <v:shape id="Text Box 2" o:spid="_x0000_s1026" type="#_x0000_t202" style="position:absolute;margin-left:7.85pt;margin-top:7.85pt;width:485.3pt;height:6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" fillcolor="white [3201]" strokeweight=".5pt">
                <v:textbox>
                  <w:txbxContent>
                    <w:p w14:paraId="26951977" w14:textId="77777777" w:rsidR="00BA3D67" w:rsidRDefault="00BA3D67"/>
                  </w:txbxContent>
                </v:textbox>
              </v:shape>
            </w:pict>
          </mc:Fallback>
        </mc:AlternateContent>
      </w:r>
    </w:p>
    <w:p w14:paraId="3DCE8262" w14:textId="77777777" w:rsidR="00153EAB" w:rsidRDefault="00153EAB" w:rsidP="00BC3B9A">
      <w:pPr>
        <w:spacing w:after="0" w:line="240" w:lineRule="auto"/>
        <w:outlineLvl w:val="0"/>
        <w:rPr>
          <w:rFonts w:ascii="Times New Roman" w:eastAsia="Times New Roman" w:hAnsi="Times New Roman" w:cs="Times New Roman"/>
          <w:b/>
          <w:bCs/>
          <w:kern w:val="36"/>
          <w:sz w:val="32"/>
          <w:szCs w:val="32"/>
        </w:rPr>
      </w:pPr>
    </w:p>
    <w:p w14:paraId="5AE4F4A7" w14:textId="77777777" w:rsidR="00BA3D67" w:rsidRDefault="00BA3D67" w:rsidP="00BC3B9A">
      <w:pPr>
        <w:spacing w:after="0" w:line="240" w:lineRule="auto"/>
        <w:outlineLvl w:val="0"/>
        <w:rPr>
          <w:rFonts w:ascii="Times New Roman" w:eastAsia="Times New Roman" w:hAnsi="Times New Roman" w:cs="Times New Roman"/>
          <w:b/>
          <w:bCs/>
          <w:kern w:val="36"/>
          <w:sz w:val="32"/>
          <w:szCs w:val="32"/>
        </w:rPr>
      </w:pPr>
    </w:p>
    <w:p w14:paraId="0CC775D6" w14:textId="77777777" w:rsidR="00BA3D67" w:rsidRDefault="00BA3D67" w:rsidP="00BC3B9A">
      <w:pPr>
        <w:spacing w:after="0" w:line="240" w:lineRule="auto"/>
        <w:outlineLvl w:val="0"/>
        <w:rPr>
          <w:rFonts w:ascii="Times New Roman" w:eastAsia="Times New Roman" w:hAnsi="Times New Roman" w:cs="Times New Roman"/>
          <w:b/>
          <w:bCs/>
          <w:kern w:val="36"/>
          <w:sz w:val="32"/>
          <w:szCs w:val="32"/>
        </w:rPr>
      </w:pPr>
    </w:p>
    <w:p w14:paraId="03A14E1A" w14:textId="77777777" w:rsidR="00153EAB" w:rsidRDefault="00153EAB" w:rsidP="00BC3B9A">
      <w:pPr>
        <w:spacing w:after="0" w:line="240" w:lineRule="auto"/>
        <w:outlineLvl w:val="0"/>
        <w:rPr>
          <w:rFonts w:ascii="Times New Roman" w:eastAsia="Times New Roman" w:hAnsi="Times New Roman" w:cs="Times New Roman"/>
          <w:b/>
          <w:bCs/>
          <w:kern w:val="36"/>
          <w:sz w:val="32"/>
          <w:szCs w:val="32"/>
        </w:rPr>
      </w:pPr>
    </w:p>
    <w:p w14:paraId="54E40FA6" w14:textId="32F66C0F" w:rsidR="00EC61C7" w:rsidRDefault="00A105A2" w:rsidP="00BC3B9A">
      <w:pPr>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Briefly describe an outreach initiative or event you participated in this past fiscal year. What populations were </w:t>
      </w:r>
      <w:r w:rsidR="008A213B">
        <w:rPr>
          <w:rFonts w:ascii="Times New Roman" w:eastAsia="Times New Roman" w:hAnsi="Times New Roman" w:cs="Times New Roman"/>
          <w:kern w:val="36"/>
          <w:sz w:val="24"/>
          <w:szCs w:val="24"/>
        </w:rPr>
        <w:t>invited? What did your program do to engage with these prospective students?</w:t>
      </w:r>
      <w:r w:rsidR="002E0557">
        <w:rPr>
          <w:rFonts w:ascii="Times New Roman" w:eastAsia="Times New Roman" w:hAnsi="Times New Roman" w:cs="Times New Roman"/>
          <w:kern w:val="36"/>
          <w:sz w:val="24"/>
          <w:szCs w:val="24"/>
        </w:rPr>
        <w:t xml:space="preserve"> Did you have any financial </w:t>
      </w:r>
      <w:r w:rsidR="0013388A">
        <w:rPr>
          <w:rFonts w:ascii="Times New Roman" w:eastAsia="Times New Roman" w:hAnsi="Times New Roman" w:cs="Times New Roman"/>
          <w:kern w:val="36"/>
          <w:sz w:val="24"/>
          <w:szCs w:val="24"/>
        </w:rPr>
        <w:t>obligations from your participation in this event?</w:t>
      </w:r>
      <w:r w:rsidR="00E430B5">
        <w:rPr>
          <w:rFonts w:ascii="Times New Roman" w:eastAsia="Times New Roman" w:hAnsi="Times New Roman" w:cs="Times New Roman"/>
          <w:kern w:val="36"/>
          <w:sz w:val="24"/>
          <w:szCs w:val="24"/>
        </w:rPr>
        <w:t xml:space="preserve"> UVU’s CTE Team will extend invitations to regional events throughout the year and is happy to provide support as you participate in any your program decides to participate in.</w:t>
      </w:r>
    </w:p>
    <w:p w14:paraId="0E4E64D0" w14:textId="0C1618D8" w:rsidR="0013388A" w:rsidRDefault="0013388A" w:rsidP="00BC3B9A">
      <w:pPr>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noProof/>
          <w:kern w:val="36"/>
          <w:sz w:val="24"/>
          <w:szCs w:val="24"/>
        </w:rPr>
        <mc:AlternateContent>
          <mc:Choice Requires="wps">
            <w:drawing>
              <wp:anchor distT="0" distB="0" distL="114300" distR="114300" simplePos="0" relativeHeight="251659264" behindDoc="0" locked="0" layoutInCell="1" allowOverlap="1" wp14:anchorId="46C3D76E" wp14:editId="69523BDA">
                <wp:simplePos x="0" y="0"/>
                <wp:positionH relativeFrom="column">
                  <wp:posOffset>99815</wp:posOffset>
                </wp:positionH>
                <wp:positionV relativeFrom="paragraph">
                  <wp:posOffset>110219</wp:posOffset>
                </wp:positionV>
                <wp:extent cx="6163475" cy="1026082"/>
                <wp:effectExtent l="0" t="0" r="8890" b="15875"/>
                <wp:wrapNone/>
                <wp:docPr id="1666811153" name="Text Box 1"/>
                <wp:cNvGraphicFramePr/>
                <a:graphic xmlns:a="http://schemas.openxmlformats.org/drawingml/2006/main">
                  <a:graphicData uri="http://schemas.microsoft.com/office/word/2010/wordprocessingShape">
                    <wps:wsp>
                      <wps:cNvSpPr txBox="1"/>
                      <wps:spPr>
                        <a:xfrm>
                          <a:off x="0" y="0"/>
                          <a:ext cx="6163475" cy="1026082"/>
                        </a:xfrm>
                        <a:prstGeom prst="rect">
                          <a:avLst/>
                        </a:prstGeom>
                        <a:solidFill>
                          <a:schemeClr val="lt1"/>
                        </a:solidFill>
                        <a:ln w="6350">
                          <a:solidFill>
                            <a:prstClr val="black"/>
                          </a:solidFill>
                        </a:ln>
                      </wps:spPr>
                      <wps:txbx>
                        <w:txbxContent>
                          <w:p w14:paraId="3CC3F9B0" w14:textId="77777777" w:rsidR="0013388A" w:rsidRDefault="001338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3D76E" id="Text Box 1" o:spid="_x0000_s1027" type="#_x0000_t202" style="position:absolute;margin-left:7.85pt;margin-top:8.7pt;width:485.3pt;height: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zk9OwIAAIQ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" fillcolor="white [3201]" strokeweight=".5pt">
                <v:textbox>
                  <w:txbxContent>
                    <w:p w14:paraId="3CC3F9B0" w14:textId="77777777" w:rsidR="0013388A" w:rsidRDefault="0013388A"/>
                  </w:txbxContent>
                </v:textbox>
              </v:shape>
            </w:pict>
          </mc:Fallback>
        </mc:AlternateContent>
      </w:r>
    </w:p>
    <w:p w14:paraId="345EF978" w14:textId="77777777" w:rsidR="0013388A" w:rsidRPr="00A105A2" w:rsidRDefault="0013388A" w:rsidP="00BC3B9A">
      <w:pPr>
        <w:spacing w:after="0" w:line="240" w:lineRule="auto"/>
        <w:outlineLvl w:val="0"/>
        <w:rPr>
          <w:rFonts w:ascii="Times New Roman" w:eastAsia="Times New Roman" w:hAnsi="Times New Roman" w:cs="Times New Roman"/>
          <w:kern w:val="36"/>
          <w:sz w:val="24"/>
          <w:szCs w:val="24"/>
        </w:rPr>
      </w:pPr>
    </w:p>
    <w:p w14:paraId="3A95FB54" w14:textId="77777777" w:rsidR="00EC61C7" w:rsidRDefault="00EC61C7" w:rsidP="00BC3B9A">
      <w:pPr>
        <w:spacing w:after="0" w:line="240" w:lineRule="auto"/>
        <w:outlineLvl w:val="0"/>
        <w:rPr>
          <w:rFonts w:ascii="Times New Roman" w:eastAsia="Times New Roman" w:hAnsi="Times New Roman" w:cs="Times New Roman"/>
          <w:b/>
          <w:bCs/>
          <w:kern w:val="36"/>
          <w:sz w:val="32"/>
          <w:szCs w:val="32"/>
        </w:rPr>
      </w:pPr>
    </w:p>
    <w:p w14:paraId="354922ED" w14:textId="77777777" w:rsidR="00EC61C7" w:rsidRDefault="00EC61C7" w:rsidP="00BC3B9A">
      <w:pPr>
        <w:spacing w:after="0" w:line="240" w:lineRule="auto"/>
        <w:outlineLvl w:val="0"/>
        <w:rPr>
          <w:rFonts w:ascii="Times New Roman" w:eastAsia="Times New Roman" w:hAnsi="Times New Roman" w:cs="Times New Roman"/>
          <w:b/>
          <w:bCs/>
          <w:kern w:val="36"/>
          <w:sz w:val="32"/>
          <w:szCs w:val="32"/>
        </w:rPr>
      </w:pPr>
    </w:p>
    <w:p w14:paraId="5B52CCA7" w14:textId="77777777" w:rsidR="00EC61C7" w:rsidRDefault="00EC61C7" w:rsidP="00BC3B9A">
      <w:pPr>
        <w:spacing w:after="0" w:line="240" w:lineRule="auto"/>
        <w:outlineLvl w:val="0"/>
        <w:rPr>
          <w:rFonts w:ascii="Times New Roman" w:eastAsia="Times New Roman" w:hAnsi="Times New Roman" w:cs="Times New Roman"/>
          <w:b/>
          <w:bCs/>
          <w:kern w:val="36"/>
          <w:sz w:val="32"/>
          <w:szCs w:val="32"/>
        </w:rPr>
      </w:pPr>
    </w:p>
    <w:p w14:paraId="21700580" w14:textId="77777777" w:rsidR="00EC61C7" w:rsidRDefault="00EC61C7" w:rsidP="00BC3B9A">
      <w:pPr>
        <w:spacing w:after="0" w:line="240" w:lineRule="auto"/>
        <w:outlineLvl w:val="0"/>
        <w:rPr>
          <w:rFonts w:ascii="Times New Roman" w:eastAsia="Times New Roman" w:hAnsi="Times New Roman" w:cs="Times New Roman"/>
          <w:b/>
          <w:bCs/>
          <w:kern w:val="36"/>
          <w:sz w:val="32"/>
          <w:szCs w:val="32"/>
        </w:rPr>
      </w:pPr>
    </w:p>
    <w:p w14:paraId="2A71980D" w14:textId="77777777" w:rsidR="0013388A" w:rsidRDefault="0013388A" w:rsidP="00BC3B9A">
      <w:pPr>
        <w:spacing w:after="0" w:line="240" w:lineRule="auto"/>
        <w:outlineLvl w:val="0"/>
        <w:rPr>
          <w:rFonts w:ascii="Times New Roman" w:eastAsia="Times New Roman" w:hAnsi="Times New Roman" w:cs="Times New Roman"/>
          <w:b/>
          <w:bCs/>
          <w:kern w:val="36"/>
          <w:sz w:val="32"/>
          <w:szCs w:val="32"/>
        </w:rPr>
      </w:pPr>
    </w:p>
    <w:p w14:paraId="2AEAD77D" w14:textId="77777777" w:rsidR="00BA3D67" w:rsidRDefault="00BA3D67" w:rsidP="00BC3B9A">
      <w:pPr>
        <w:spacing w:after="0" w:line="240" w:lineRule="auto"/>
        <w:outlineLvl w:val="0"/>
        <w:rPr>
          <w:rFonts w:ascii="Times New Roman" w:eastAsia="Times New Roman" w:hAnsi="Times New Roman" w:cs="Times New Roman"/>
          <w:b/>
          <w:bCs/>
          <w:kern w:val="36"/>
          <w:sz w:val="32"/>
          <w:szCs w:val="32"/>
        </w:rPr>
      </w:pPr>
    </w:p>
    <w:p w14:paraId="1FE86EA7" w14:textId="77777777" w:rsidR="00BA3D67" w:rsidRDefault="00BA3D67" w:rsidP="00BC3B9A">
      <w:pPr>
        <w:spacing w:after="0" w:line="240" w:lineRule="auto"/>
        <w:outlineLvl w:val="0"/>
        <w:rPr>
          <w:rFonts w:ascii="Times New Roman" w:eastAsia="Times New Roman" w:hAnsi="Times New Roman" w:cs="Times New Roman"/>
          <w:b/>
          <w:bCs/>
          <w:kern w:val="36"/>
          <w:sz w:val="32"/>
          <w:szCs w:val="32"/>
        </w:rPr>
      </w:pPr>
    </w:p>
    <w:p w14:paraId="4A4B0AC9" w14:textId="77777777" w:rsidR="00BA3D67" w:rsidRDefault="00BA3D67" w:rsidP="00BC3B9A">
      <w:pPr>
        <w:spacing w:after="0" w:line="240" w:lineRule="auto"/>
        <w:outlineLvl w:val="0"/>
        <w:rPr>
          <w:rFonts w:ascii="Times New Roman" w:eastAsia="Times New Roman" w:hAnsi="Times New Roman" w:cs="Times New Roman"/>
          <w:b/>
          <w:bCs/>
          <w:kern w:val="36"/>
          <w:sz w:val="32"/>
          <w:szCs w:val="32"/>
        </w:rPr>
      </w:pPr>
    </w:p>
    <w:p w14:paraId="3A0D7BAB" w14:textId="77777777" w:rsidR="0013388A" w:rsidRDefault="0013388A" w:rsidP="00BC3B9A">
      <w:pPr>
        <w:spacing w:after="0" w:line="240" w:lineRule="auto"/>
        <w:outlineLvl w:val="0"/>
        <w:rPr>
          <w:rFonts w:ascii="Times New Roman" w:eastAsia="Times New Roman" w:hAnsi="Times New Roman" w:cs="Times New Roman"/>
          <w:b/>
          <w:bCs/>
          <w:kern w:val="36"/>
          <w:sz w:val="32"/>
          <w:szCs w:val="32"/>
        </w:rPr>
      </w:pPr>
    </w:p>
    <w:p w14:paraId="5DFEF162" w14:textId="128207C0" w:rsidR="002B2245" w:rsidRPr="000A691C" w:rsidRDefault="00BC3B9A" w:rsidP="00BC3B9A">
      <w:pPr>
        <w:spacing w:after="0" w:line="240" w:lineRule="auto"/>
        <w:outlineLvl w:val="0"/>
        <w:rPr>
          <w:rFonts w:ascii="Times New Roman" w:eastAsia="Times New Roman" w:hAnsi="Times New Roman" w:cs="Times New Roman"/>
          <w:b/>
          <w:bCs/>
          <w:kern w:val="36"/>
          <w:sz w:val="32"/>
          <w:szCs w:val="32"/>
        </w:rPr>
      </w:pPr>
      <w:r w:rsidRPr="000A691C">
        <w:rPr>
          <w:rFonts w:ascii="Times New Roman" w:eastAsia="Times New Roman" w:hAnsi="Times New Roman" w:cs="Times New Roman"/>
          <w:b/>
          <w:bCs/>
          <w:kern w:val="36"/>
          <w:sz w:val="32"/>
          <w:szCs w:val="32"/>
        </w:rPr>
        <w:lastRenderedPageBreak/>
        <w:t>Project Title:</w:t>
      </w:r>
      <w:r w:rsidR="00471A47" w:rsidRPr="000A691C">
        <w:rPr>
          <w:rFonts w:ascii="Times New Roman" w:eastAsia="Times New Roman" w:hAnsi="Times New Roman" w:cs="Times New Roman"/>
          <w:b/>
          <w:bCs/>
          <w:kern w:val="36"/>
          <w:sz w:val="32"/>
          <w:szCs w:val="32"/>
        </w:rPr>
        <w:t xml:space="preserve">  </w:t>
      </w:r>
    </w:p>
    <w:p w14:paraId="187F322B" w14:textId="77777777" w:rsidR="004756AA" w:rsidRDefault="004756AA" w:rsidP="00BC3B9A">
      <w:pPr>
        <w:spacing w:after="0" w:line="240" w:lineRule="auto"/>
        <w:outlineLvl w:val="0"/>
        <w:rPr>
          <w:rFonts w:ascii="Times New Roman" w:eastAsia="Times New Roman" w:hAnsi="Times New Roman" w:cs="Times New Roman"/>
          <w:b/>
          <w:bCs/>
          <w:kern w:val="36"/>
          <w:sz w:val="36"/>
          <w:szCs w:val="36"/>
        </w:rPr>
      </w:pPr>
    </w:p>
    <w:p w14:paraId="62B44EDF" w14:textId="77777777" w:rsidR="00C96D17" w:rsidRDefault="00AA6D73" w:rsidP="000A691C">
      <w:pPr>
        <w:tabs>
          <w:tab w:val="center" w:pos="5112"/>
        </w:tabs>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Project Lead – </w:t>
      </w:r>
      <w:r w:rsidRPr="00AA6D73">
        <w:rPr>
          <w:rFonts w:ascii="Times New Roman" w:eastAsia="Times New Roman" w:hAnsi="Times New Roman" w:cs="Times New Roman"/>
          <w:bCs/>
          <w:kern w:val="36"/>
          <w:sz w:val="24"/>
          <w:szCs w:val="24"/>
        </w:rPr>
        <w:t>Full time CTE faculty only</w:t>
      </w:r>
    </w:p>
    <w:p w14:paraId="3A42A424" w14:textId="6C58392A" w:rsidR="00AA6D73" w:rsidRDefault="00AA6D73" w:rsidP="000C2937">
      <w:pPr>
        <w:pStyle w:val="ListParagraph"/>
        <w:tabs>
          <w:tab w:val="center" w:pos="720"/>
        </w:tabs>
        <w:spacing w:after="0" w:line="240" w:lineRule="auto"/>
        <w:ind w:left="5850"/>
        <w:jc w:val="both"/>
        <w:outlineLvl w:val="0"/>
        <w:rPr>
          <w:rFonts w:ascii="Times New Roman" w:eastAsia="Times New Roman" w:hAnsi="Times New Roman" w:cs="Times New Roman"/>
          <w:b/>
          <w:bCs/>
          <w:kern w:val="36"/>
          <w:sz w:val="24"/>
          <w:szCs w:val="24"/>
        </w:rPr>
      </w:pPr>
    </w:p>
    <w:p w14:paraId="62F4F886" w14:textId="56C9944C" w:rsidR="000C2937" w:rsidRPr="00245F5A" w:rsidRDefault="00245F5A" w:rsidP="00245F5A">
      <w:pPr>
        <w:tabs>
          <w:tab w:val="center" w:pos="720"/>
        </w:tabs>
        <w:spacing w:after="0" w:line="240" w:lineRule="auto"/>
        <w:outlineLvl w:val="0"/>
        <w:rPr>
          <w:rFonts w:ascii="Times New Roman" w:eastAsia="Times New Roman" w:hAnsi="Times New Roman" w:cs="Times New Roman"/>
          <w:b/>
          <w:bCs/>
          <w:kern w:val="36"/>
          <w:sz w:val="24"/>
          <w:szCs w:val="24"/>
          <w:u w:val="single"/>
        </w:rPr>
      </w:pPr>
      <w:r w:rsidRPr="00245F5A">
        <w:rPr>
          <w:rFonts w:ascii="Times New Roman" w:eastAsia="Times New Roman" w:hAnsi="Times New Roman" w:cs="Times New Roman"/>
          <w:b/>
          <w:bCs/>
          <w:kern w:val="36"/>
          <w:sz w:val="24"/>
          <w:szCs w:val="24"/>
          <w:u w:val="single"/>
        </w:rPr>
        <w:t>Name:</w:t>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rPr>
        <w:tab/>
      </w:r>
      <w:r w:rsidRPr="00245F5A">
        <w:rPr>
          <w:rFonts w:ascii="Times New Roman" w:eastAsia="Times New Roman" w:hAnsi="Times New Roman" w:cs="Times New Roman"/>
          <w:b/>
          <w:bCs/>
          <w:kern w:val="36"/>
          <w:sz w:val="24"/>
          <w:szCs w:val="24"/>
          <w:u w:val="single"/>
        </w:rPr>
        <w:t>Department:</w:t>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r w:rsidRPr="00245F5A">
        <w:rPr>
          <w:rFonts w:ascii="Times New Roman" w:eastAsia="Times New Roman" w:hAnsi="Times New Roman" w:cs="Times New Roman"/>
          <w:b/>
          <w:bCs/>
          <w:kern w:val="36"/>
          <w:sz w:val="24"/>
          <w:szCs w:val="24"/>
          <w:u w:val="single"/>
        </w:rPr>
        <w:tab/>
      </w:r>
    </w:p>
    <w:p w14:paraId="299FDED5" w14:textId="77777777" w:rsidR="00C96D17" w:rsidRDefault="00C96D17" w:rsidP="000A691C">
      <w:pPr>
        <w:tabs>
          <w:tab w:val="center" w:pos="5112"/>
        </w:tabs>
        <w:spacing w:after="0" w:line="240" w:lineRule="auto"/>
        <w:outlineLvl w:val="0"/>
        <w:rPr>
          <w:rFonts w:ascii="Times New Roman" w:eastAsia="Times New Roman" w:hAnsi="Times New Roman" w:cs="Times New Roman"/>
          <w:b/>
          <w:bCs/>
          <w:kern w:val="36"/>
          <w:sz w:val="24"/>
          <w:szCs w:val="24"/>
        </w:rPr>
      </w:pPr>
    </w:p>
    <w:p w14:paraId="75345E7A" w14:textId="49AE86EA" w:rsidR="004756AA" w:rsidRPr="00FA5334" w:rsidRDefault="004756AA" w:rsidP="000A691C">
      <w:pPr>
        <w:tabs>
          <w:tab w:val="center" w:pos="5112"/>
        </w:tabs>
        <w:spacing w:after="0" w:line="240" w:lineRule="auto"/>
        <w:outlineLvl w:val="0"/>
        <w:rPr>
          <w:rFonts w:ascii="Times New Roman" w:eastAsia="Times New Roman" w:hAnsi="Times New Roman" w:cs="Times New Roman"/>
          <w:b/>
          <w:bCs/>
          <w:kern w:val="36"/>
          <w:sz w:val="24"/>
          <w:szCs w:val="24"/>
        </w:rPr>
      </w:pPr>
      <w:r w:rsidRPr="00FA5334">
        <w:rPr>
          <w:rFonts w:ascii="Times New Roman" w:eastAsia="Times New Roman" w:hAnsi="Times New Roman" w:cs="Times New Roman"/>
          <w:b/>
          <w:bCs/>
          <w:kern w:val="36"/>
          <w:sz w:val="24"/>
          <w:szCs w:val="24"/>
        </w:rPr>
        <w:t>What type of application is this?</w:t>
      </w:r>
      <w:r w:rsidR="00CC06C5">
        <w:rPr>
          <w:rFonts w:ascii="Times New Roman" w:eastAsia="Times New Roman" w:hAnsi="Times New Roman" w:cs="Times New Roman"/>
          <w:b/>
          <w:bCs/>
          <w:kern w:val="36"/>
          <w:sz w:val="24"/>
          <w:szCs w:val="24"/>
        </w:rPr>
        <w:t xml:space="preserve"> (Select all that apply)</w:t>
      </w:r>
      <w:r w:rsidR="000A691C">
        <w:rPr>
          <w:rFonts w:ascii="Times New Roman" w:eastAsia="Times New Roman" w:hAnsi="Times New Roman" w:cs="Times New Roman"/>
          <w:b/>
          <w:bCs/>
          <w:kern w:val="36"/>
          <w:sz w:val="24"/>
          <w:szCs w:val="24"/>
        </w:rPr>
        <w:tab/>
      </w:r>
    </w:p>
    <w:p w14:paraId="75196B00" w14:textId="4415D688" w:rsidR="004756AA" w:rsidRPr="00F1272A" w:rsidRDefault="00E33554" w:rsidP="00E33554">
      <w:pPr>
        <w:pStyle w:val="ListParagraph"/>
        <w:numPr>
          <w:ilvl w:val="0"/>
          <w:numId w:val="1"/>
        </w:numPr>
        <w:spacing w:after="0" w:line="240" w:lineRule="auto"/>
        <w:outlineLvl w:val="0"/>
        <w:rPr>
          <w:rFonts w:ascii="Times New Roman" w:eastAsia="Times New Roman" w:hAnsi="Times New Roman" w:cs="Times New Roman"/>
          <w:bCs/>
          <w:kern w:val="36"/>
          <w:sz w:val="24"/>
          <w:szCs w:val="24"/>
        </w:rPr>
      </w:pPr>
      <w:r w:rsidRPr="00F1272A">
        <w:rPr>
          <w:rFonts w:ascii="Times New Roman" w:eastAsia="Times New Roman" w:hAnsi="Times New Roman" w:cs="Times New Roman"/>
          <w:bCs/>
          <w:kern w:val="36"/>
          <w:sz w:val="24"/>
          <w:szCs w:val="24"/>
        </w:rPr>
        <w:t>Equipment Perkins Application</w:t>
      </w:r>
    </w:p>
    <w:p w14:paraId="6B2AC26D" w14:textId="3E7E15FE" w:rsidR="00E33554" w:rsidRPr="00975731" w:rsidRDefault="00E33554" w:rsidP="00E33554">
      <w:pPr>
        <w:pStyle w:val="ListParagraph"/>
        <w:numPr>
          <w:ilvl w:val="0"/>
          <w:numId w:val="1"/>
        </w:numPr>
        <w:spacing w:after="0" w:line="240" w:lineRule="auto"/>
        <w:outlineLvl w:val="0"/>
        <w:rPr>
          <w:rFonts w:ascii="Times New Roman" w:eastAsia="Times New Roman" w:hAnsi="Times New Roman" w:cs="Times New Roman"/>
          <w:bCs/>
          <w:kern w:val="36"/>
          <w:sz w:val="24"/>
          <w:szCs w:val="24"/>
        </w:rPr>
      </w:pPr>
      <w:r w:rsidRPr="00975731">
        <w:rPr>
          <w:rFonts w:ascii="Times New Roman" w:eastAsia="Times New Roman" w:hAnsi="Times New Roman" w:cs="Times New Roman"/>
          <w:bCs/>
          <w:kern w:val="36"/>
          <w:sz w:val="24"/>
          <w:szCs w:val="24"/>
        </w:rPr>
        <w:t>Professional Development Application</w:t>
      </w:r>
    </w:p>
    <w:p w14:paraId="6271D14C" w14:textId="77777777" w:rsidR="00267D43" w:rsidRPr="00E33554" w:rsidRDefault="00267D43" w:rsidP="00E33554">
      <w:pPr>
        <w:pStyle w:val="ListParagraph"/>
        <w:numPr>
          <w:ilvl w:val="0"/>
          <w:numId w:val="1"/>
        </w:num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Pathways</w:t>
      </w:r>
    </w:p>
    <w:p w14:paraId="43773AA2" w14:textId="77777777" w:rsidR="004756AA" w:rsidRDefault="004756AA" w:rsidP="00BC3B9A">
      <w:pPr>
        <w:spacing w:after="0" w:line="240" w:lineRule="auto"/>
        <w:outlineLvl w:val="0"/>
        <w:rPr>
          <w:rFonts w:ascii="Times New Roman" w:eastAsia="Times New Roman" w:hAnsi="Times New Roman" w:cs="Times New Roman"/>
          <w:b/>
          <w:bCs/>
          <w:kern w:val="36"/>
          <w:sz w:val="28"/>
          <w:szCs w:val="28"/>
        </w:rPr>
      </w:pPr>
    </w:p>
    <w:p w14:paraId="50113384" w14:textId="14D4017E" w:rsidR="00BC3B9A" w:rsidRPr="00FA5334" w:rsidRDefault="004756AA" w:rsidP="00BC3B9A">
      <w:pPr>
        <w:spacing w:after="0" w:line="240" w:lineRule="auto"/>
        <w:outlineLvl w:val="0"/>
        <w:rPr>
          <w:rFonts w:ascii="Times New Roman" w:eastAsia="Times New Roman" w:hAnsi="Times New Roman" w:cs="Times New Roman"/>
          <w:b/>
          <w:bCs/>
          <w:kern w:val="36"/>
          <w:sz w:val="24"/>
          <w:szCs w:val="24"/>
        </w:rPr>
      </w:pPr>
      <w:r w:rsidRPr="00FA5334">
        <w:rPr>
          <w:rFonts w:ascii="Times New Roman" w:eastAsia="Times New Roman" w:hAnsi="Times New Roman" w:cs="Times New Roman"/>
          <w:b/>
          <w:bCs/>
          <w:kern w:val="36"/>
          <w:sz w:val="24"/>
          <w:szCs w:val="24"/>
        </w:rPr>
        <w:t xml:space="preserve">Project Start </w:t>
      </w:r>
      <w:r w:rsidR="00BC3B9A" w:rsidRPr="00FA5334">
        <w:rPr>
          <w:rFonts w:ascii="Times New Roman" w:eastAsia="Times New Roman" w:hAnsi="Times New Roman" w:cs="Times New Roman"/>
          <w:b/>
          <w:bCs/>
          <w:kern w:val="36"/>
          <w:sz w:val="24"/>
          <w:szCs w:val="24"/>
        </w:rPr>
        <w:t>Date:</w:t>
      </w:r>
      <w:r w:rsidR="004C6B24">
        <w:rPr>
          <w:rFonts w:ascii="Times New Roman" w:eastAsia="Times New Roman" w:hAnsi="Times New Roman" w:cs="Times New Roman"/>
          <w:b/>
          <w:bCs/>
          <w:kern w:val="36"/>
          <w:sz w:val="24"/>
          <w:szCs w:val="24"/>
        </w:rPr>
        <w:t xml:space="preserve">  </w:t>
      </w:r>
    </w:p>
    <w:p w14:paraId="3EF2208D" w14:textId="2449E956" w:rsidR="004756AA" w:rsidRPr="00FA5334" w:rsidRDefault="004756AA" w:rsidP="00BC3B9A">
      <w:pPr>
        <w:spacing w:after="0" w:line="240" w:lineRule="auto"/>
        <w:outlineLvl w:val="0"/>
        <w:rPr>
          <w:rFonts w:ascii="Times New Roman" w:eastAsia="Times New Roman" w:hAnsi="Times New Roman" w:cs="Times New Roman"/>
          <w:b/>
          <w:sz w:val="24"/>
          <w:szCs w:val="24"/>
        </w:rPr>
      </w:pPr>
      <w:r w:rsidRPr="00FA5334">
        <w:rPr>
          <w:rFonts w:ascii="Times New Roman" w:eastAsia="Times New Roman" w:hAnsi="Times New Roman" w:cs="Times New Roman"/>
          <w:b/>
          <w:sz w:val="24"/>
          <w:szCs w:val="24"/>
        </w:rPr>
        <w:t xml:space="preserve">Project </w:t>
      </w:r>
      <w:r w:rsidR="00FA5334">
        <w:rPr>
          <w:rFonts w:ascii="Times New Roman" w:eastAsia="Times New Roman" w:hAnsi="Times New Roman" w:cs="Times New Roman"/>
          <w:b/>
          <w:sz w:val="24"/>
          <w:szCs w:val="24"/>
        </w:rPr>
        <w:t>End</w:t>
      </w:r>
      <w:r w:rsidRPr="00FA5334">
        <w:rPr>
          <w:rFonts w:ascii="Times New Roman" w:eastAsia="Times New Roman" w:hAnsi="Times New Roman" w:cs="Times New Roman"/>
          <w:b/>
          <w:sz w:val="24"/>
          <w:szCs w:val="24"/>
        </w:rPr>
        <w:t xml:space="preserve"> Date:</w:t>
      </w:r>
      <w:r w:rsidR="005603AA">
        <w:rPr>
          <w:rFonts w:ascii="Times New Roman" w:eastAsia="Times New Roman" w:hAnsi="Times New Roman" w:cs="Times New Roman"/>
          <w:b/>
          <w:sz w:val="24"/>
          <w:szCs w:val="24"/>
        </w:rPr>
        <w:t xml:space="preserve">   </w:t>
      </w:r>
    </w:p>
    <w:p w14:paraId="69D793A4" w14:textId="77777777" w:rsidR="004756AA" w:rsidRPr="004756AA" w:rsidRDefault="004756AA" w:rsidP="00BC3B9A">
      <w:pPr>
        <w:spacing w:after="0" w:line="240" w:lineRule="auto"/>
        <w:outlineLvl w:val="0"/>
        <w:rPr>
          <w:rFonts w:ascii="Times New Roman" w:eastAsia="Times New Roman" w:hAnsi="Times New Roman" w:cs="Times New Roman"/>
          <w:b/>
          <w:sz w:val="28"/>
          <w:szCs w:val="28"/>
        </w:rPr>
      </w:pPr>
    </w:p>
    <w:p w14:paraId="08ABD5C2" w14:textId="0C8F3E18" w:rsidR="00245F5A" w:rsidRDefault="00245F5A" w:rsidP="00624FC3">
      <w:pPr>
        <w:spacing w:after="0" w:line="240" w:lineRule="auto"/>
        <w:outlineLvl w:val="3"/>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Equipment</w:t>
      </w:r>
      <w:r w:rsidR="002B2245" w:rsidRPr="00FA5334">
        <w:rPr>
          <w:rFonts w:ascii="Times New Roman" w:eastAsia="Times New Roman" w:hAnsi="Times New Roman" w:cs="Times New Roman"/>
          <w:b/>
          <w:bCs/>
          <w:sz w:val="24"/>
          <w:szCs w:val="24"/>
          <w:u w:val="single"/>
        </w:rPr>
        <w:t xml:space="preserve"> Budget</w:t>
      </w:r>
    </w:p>
    <w:p w14:paraId="6A02B38E" w14:textId="77777777" w:rsidR="00A05653" w:rsidRDefault="00CC06C5" w:rsidP="00A05653">
      <w:pPr>
        <w:spacing w:after="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Required</w:t>
      </w:r>
      <w:r w:rsidR="007235BE" w:rsidRPr="007235BE">
        <w:rPr>
          <w:rFonts w:ascii="Times New Roman" w:eastAsia="Times New Roman" w:hAnsi="Times New Roman" w:cs="Times New Roman"/>
          <w:b/>
          <w:bCs/>
          <w:color w:val="FF0000"/>
          <w:sz w:val="24"/>
          <w:szCs w:val="24"/>
        </w:rPr>
        <w:t>:  You need to attach the quote or price source for the equipment.</w:t>
      </w:r>
      <w:r w:rsidR="00A05653" w:rsidRPr="00A05653">
        <w:rPr>
          <w:rFonts w:ascii="Times New Roman" w:eastAsia="Times New Roman" w:hAnsi="Times New Roman" w:cs="Times New Roman"/>
          <w:sz w:val="24"/>
          <w:szCs w:val="24"/>
        </w:rPr>
        <w:t xml:space="preserve"> </w:t>
      </w:r>
    </w:p>
    <w:p w14:paraId="0C268E64" w14:textId="205541BD" w:rsidR="00A05653" w:rsidRPr="00245F5A" w:rsidRDefault="00A05653" w:rsidP="00A05653">
      <w:pPr>
        <w:spacing w:after="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leave spacing between each equipment item and arrange by priority. We will allocate as best we can by priority and can add additional requests as permitted by budget availability. We ask that you list equipment and add-ons necessary to function together in </w:t>
      </w:r>
      <w:r w:rsidR="008A3D48">
        <w:rPr>
          <w:rFonts w:ascii="Times New Roman" w:eastAsia="Times New Roman" w:hAnsi="Times New Roman" w:cs="Times New Roman"/>
          <w:sz w:val="24"/>
          <w:szCs w:val="24"/>
        </w:rPr>
        <w:t xml:space="preserve">with a subset of </w:t>
      </w:r>
      <w:r>
        <w:rPr>
          <w:rFonts w:ascii="Times New Roman" w:eastAsia="Times New Roman" w:hAnsi="Times New Roman" w:cs="Times New Roman"/>
          <w:sz w:val="24"/>
          <w:szCs w:val="24"/>
        </w:rPr>
        <w:t>bullet with their individual</w:t>
      </w:r>
      <w:r w:rsidR="008A3D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cost</w:t>
      </w:r>
      <w:r w:rsidR="008A3D48">
        <w:rPr>
          <w:rFonts w:ascii="Times New Roman" w:eastAsia="Times New Roman" w:hAnsi="Times New Roman" w:cs="Times New Roman"/>
          <w:sz w:val="24"/>
          <w:szCs w:val="24"/>
        </w:rPr>
        <w:t>s of each component</w:t>
      </w:r>
      <w:r>
        <w:rPr>
          <w:rFonts w:ascii="Times New Roman" w:eastAsia="Times New Roman" w:hAnsi="Times New Roman" w:cs="Times New Roman"/>
          <w:sz w:val="24"/>
          <w:szCs w:val="24"/>
        </w:rPr>
        <w:t xml:space="preserve">. If requesting multiples of an </w:t>
      </w:r>
      <w:proofErr w:type="gramStart"/>
      <w:r>
        <w:rPr>
          <w:rFonts w:ascii="Times New Roman" w:eastAsia="Times New Roman" w:hAnsi="Times New Roman" w:cs="Times New Roman"/>
          <w:sz w:val="24"/>
          <w:szCs w:val="24"/>
        </w:rPr>
        <w:t>item</w:t>
      </w:r>
      <w:proofErr w:type="gramEnd"/>
      <w:r>
        <w:rPr>
          <w:rFonts w:ascii="Times New Roman" w:eastAsia="Times New Roman" w:hAnsi="Times New Roman" w:cs="Times New Roman"/>
          <w:sz w:val="24"/>
          <w:szCs w:val="24"/>
        </w:rPr>
        <w:t xml:space="preserve"> please make sure to indicate individual and total price.</w:t>
      </w:r>
    </w:p>
    <w:p w14:paraId="0E47F34A" w14:textId="3E3143EE" w:rsidR="00624FC3" w:rsidRPr="007235BE" w:rsidRDefault="00624FC3" w:rsidP="00624FC3">
      <w:pPr>
        <w:spacing w:after="0" w:line="240" w:lineRule="auto"/>
        <w:outlineLvl w:val="3"/>
        <w:rPr>
          <w:rFonts w:ascii="Times New Roman" w:eastAsia="Times New Roman" w:hAnsi="Times New Roman" w:cs="Times New Roman"/>
          <w:b/>
          <w:bCs/>
          <w:sz w:val="24"/>
          <w:szCs w:val="24"/>
        </w:rPr>
      </w:pPr>
    </w:p>
    <w:p w14:paraId="794D2942" w14:textId="77777777" w:rsidR="00624FC3" w:rsidRDefault="00624FC3" w:rsidP="00624FC3">
      <w:pPr>
        <w:spacing w:after="0" w:line="240" w:lineRule="auto"/>
        <w:outlineLvl w:val="3"/>
        <w:rPr>
          <w:rFonts w:ascii="Times New Roman" w:eastAsia="Times New Roman" w:hAnsi="Times New Roman" w:cs="Times New Roman"/>
          <w:b/>
          <w:bCs/>
          <w:sz w:val="24"/>
          <w:szCs w:val="24"/>
        </w:rPr>
      </w:pPr>
      <w:r w:rsidRPr="002B2245">
        <w:rPr>
          <w:rFonts w:ascii="Times New Roman" w:eastAsia="Times New Roman" w:hAnsi="Times New Roman" w:cs="Times New Roman"/>
          <w:b/>
          <w:bCs/>
          <w:sz w:val="24"/>
          <w:szCs w:val="24"/>
        </w:rPr>
        <w:t>Equipment</w:t>
      </w:r>
      <w:r>
        <w:rPr>
          <w:rFonts w:ascii="Times New Roman" w:eastAsia="Times New Roman" w:hAnsi="Times New Roman" w:cs="Times New Roman"/>
          <w:b/>
          <w:bCs/>
          <w:sz w:val="24"/>
          <w:szCs w:val="24"/>
        </w:rPr>
        <w:t xml:space="preserve"> </w:t>
      </w:r>
      <w:r w:rsidRPr="00BC3B9A">
        <w:rPr>
          <w:rFonts w:ascii="Times New Roman" w:eastAsia="Times New Roman" w:hAnsi="Times New Roman" w:cs="Times New Roman"/>
          <w:b/>
          <w:bCs/>
          <w:sz w:val="24"/>
          <w:szCs w:val="24"/>
        </w:rPr>
        <w:t>Expenses</w:t>
      </w:r>
      <w:r>
        <w:rPr>
          <w:rFonts w:ascii="Times New Roman" w:eastAsia="Times New Roman" w:hAnsi="Times New Roman" w:cs="Times New Roman"/>
          <w:b/>
          <w:bCs/>
          <w:sz w:val="24"/>
          <w:szCs w:val="24"/>
        </w:rPr>
        <w:t xml:space="preserve"> (List</w:t>
      </w:r>
      <w:r w:rsidR="00C96D17">
        <w:rPr>
          <w:rFonts w:ascii="Times New Roman" w:eastAsia="Times New Roman" w:hAnsi="Times New Roman" w:cs="Times New Roman"/>
          <w:b/>
          <w:bCs/>
          <w:sz w:val="24"/>
          <w:szCs w:val="24"/>
        </w:rPr>
        <w:t xml:space="preserve"> ONLY</w:t>
      </w:r>
      <w:r>
        <w:rPr>
          <w:rFonts w:ascii="Times New Roman" w:eastAsia="Times New Roman" w:hAnsi="Times New Roman" w:cs="Times New Roman"/>
          <w:b/>
          <w:bCs/>
          <w:sz w:val="24"/>
          <w:szCs w:val="24"/>
        </w:rPr>
        <w:t xml:space="preserve"> individual e</w:t>
      </w:r>
      <w:r w:rsidR="00EF0037">
        <w:rPr>
          <w:rFonts w:ascii="Times New Roman" w:eastAsia="Times New Roman" w:hAnsi="Times New Roman" w:cs="Times New Roman"/>
          <w:b/>
          <w:bCs/>
          <w:sz w:val="24"/>
          <w:szCs w:val="24"/>
        </w:rPr>
        <w:t>quipment/items</w:t>
      </w:r>
      <w:r w:rsidR="00C96D17">
        <w:rPr>
          <w:rFonts w:ascii="Times New Roman" w:eastAsia="Times New Roman" w:hAnsi="Times New Roman" w:cs="Times New Roman"/>
          <w:b/>
          <w:bCs/>
          <w:sz w:val="24"/>
          <w:szCs w:val="24"/>
        </w:rPr>
        <w:t xml:space="preserve"> over $100.00</w:t>
      </w:r>
      <w:r w:rsidR="00EF0037">
        <w:rPr>
          <w:rFonts w:ascii="Times New Roman" w:eastAsia="Times New Roman" w:hAnsi="Times New Roman" w:cs="Times New Roman"/>
          <w:b/>
          <w:bCs/>
          <w:sz w:val="24"/>
          <w:szCs w:val="24"/>
        </w:rPr>
        <w:t>, DO NOT combine items</w:t>
      </w:r>
      <w:r w:rsidR="00901A2A">
        <w:rPr>
          <w:rFonts w:ascii="Times New Roman" w:eastAsia="Times New Roman" w:hAnsi="Times New Roman" w:cs="Times New Roman"/>
          <w:b/>
          <w:bCs/>
          <w:sz w:val="24"/>
          <w:szCs w:val="24"/>
        </w:rPr>
        <w:t>/pieces</w:t>
      </w:r>
      <w:r w:rsidR="00EF0037">
        <w:rPr>
          <w:rFonts w:ascii="Times New Roman" w:eastAsia="Times New Roman" w:hAnsi="Times New Roman" w:cs="Times New Roman"/>
          <w:b/>
          <w:bCs/>
          <w:sz w:val="24"/>
          <w:szCs w:val="24"/>
        </w:rPr>
        <w:t xml:space="preserve"> to make a </w:t>
      </w:r>
      <w:r w:rsidR="004F38F7">
        <w:rPr>
          <w:rFonts w:ascii="Times New Roman" w:eastAsia="Times New Roman" w:hAnsi="Times New Roman" w:cs="Times New Roman"/>
          <w:b/>
          <w:bCs/>
          <w:sz w:val="24"/>
          <w:szCs w:val="24"/>
        </w:rPr>
        <w:t>whole</w:t>
      </w:r>
      <w:r w:rsidR="00EF0037">
        <w:rPr>
          <w:rFonts w:ascii="Times New Roman" w:eastAsia="Times New Roman" w:hAnsi="Times New Roman" w:cs="Times New Roman"/>
          <w:b/>
          <w:bCs/>
          <w:sz w:val="24"/>
          <w:szCs w:val="24"/>
        </w:rPr>
        <w:t xml:space="preserve"> equipment</w:t>
      </w:r>
      <w:r w:rsidR="0059409D">
        <w:rPr>
          <w:rFonts w:ascii="Times New Roman" w:eastAsia="Times New Roman" w:hAnsi="Times New Roman" w:cs="Times New Roman"/>
          <w:b/>
          <w:bCs/>
          <w:sz w:val="24"/>
          <w:szCs w:val="24"/>
        </w:rPr>
        <w:t xml:space="preserve"> request</w:t>
      </w:r>
      <w:r w:rsidR="003F4575">
        <w:rPr>
          <w:rFonts w:ascii="Times New Roman" w:eastAsia="Times New Roman" w:hAnsi="Times New Roman" w:cs="Times New Roman"/>
          <w:b/>
          <w:bCs/>
          <w:sz w:val="24"/>
          <w:szCs w:val="24"/>
        </w:rPr>
        <w:t>.)</w:t>
      </w:r>
    </w:p>
    <w:p w14:paraId="047BE12A" w14:textId="7BA67138" w:rsidR="000A2895" w:rsidRPr="00245F5A" w:rsidRDefault="000A2895" w:rsidP="00245F5A">
      <w:pPr>
        <w:spacing w:after="0" w:line="240" w:lineRule="auto"/>
        <w:outlineLvl w:val="3"/>
        <w:rPr>
          <w:rFonts w:ascii="Times New Roman" w:eastAsia="Times New Roman" w:hAnsi="Times New Roman" w:cs="Times New Roman"/>
          <w:b/>
          <w:bCs/>
          <w:sz w:val="24"/>
          <w:szCs w:val="24"/>
        </w:rPr>
      </w:pPr>
    </w:p>
    <w:p w14:paraId="5CB85F30" w14:textId="77777777" w:rsidR="00A0352F" w:rsidRPr="00FA5334" w:rsidRDefault="00A0352F" w:rsidP="00A0352F">
      <w:pPr>
        <w:pStyle w:val="ListParagraph"/>
        <w:spacing w:after="0" w:line="240" w:lineRule="auto"/>
        <w:outlineLvl w:val="3"/>
        <w:rPr>
          <w:rFonts w:ascii="Times New Roman" w:eastAsia="Times New Roman" w:hAnsi="Times New Roman" w:cs="Times New Roman"/>
          <w:b/>
          <w:bCs/>
          <w:sz w:val="24"/>
          <w:szCs w:val="24"/>
          <w:u w:val="single"/>
        </w:rPr>
      </w:pPr>
    </w:p>
    <w:p w14:paraId="055A6EED" w14:textId="77777777" w:rsidR="00F1272A" w:rsidRDefault="00F1272A" w:rsidP="004756AA">
      <w:pPr>
        <w:spacing w:after="0" w:line="240" w:lineRule="auto"/>
        <w:outlineLvl w:val="1"/>
        <w:rPr>
          <w:rFonts w:ascii="Times New Roman" w:eastAsia="Times New Roman" w:hAnsi="Times New Roman" w:cs="Times New Roman"/>
          <w:b/>
          <w:bCs/>
          <w:sz w:val="24"/>
          <w:szCs w:val="24"/>
        </w:rPr>
      </w:pPr>
    </w:p>
    <w:p w14:paraId="2BED7EC0" w14:textId="77777777" w:rsidR="00F1272A" w:rsidRDefault="00F1272A" w:rsidP="004756AA">
      <w:pPr>
        <w:spacing w:after="0" w:line="240" w:lineRule="auto"/>
        <w:outlineLvl w:val="1"/>
        <w:rPr>
          <w:rFonts w:ascii="Times New Roman" w:eastAsia="Times New Roman" w:hAnsi="Times New Roman" w:cs="Times New Roman"/>
          <w:b/>
          <w:bCs/>
          <w:sz w:val="24"/>
          <w:szCs w:val="24"/>
        </w:rPr>
      </w:pPr>
    </w:p>
    <w:p w14:paraId="79914399" w14:textId="77777777" w:rsidR="00F1272A" w:rsidRDefault="00F1272A" w:rsidP="004756AA">
      <w:pPr>
        <w:spacing w:after="0" w:line="240" w:lineRule="auto"/>
        <w:outlineLvl w:val="1"/>
        <w:rPr>
          <w:rFonts w:ascii="Times New Roman" w:eastAsia="Times New Roman" w:hAnsi="Times New Roman" w:cs="Times New Roman"/>
          <w:b/>
          <w:bCs/>
          <w:sz w:val="24"/>
          <w:szCs w:val="24"/>
        </w:rPr>
      </w:pPr>
    </w:p>
    <w:p w14:paraId="6544D438"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1D873D75"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7E750857"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79918611"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069A031F" w14:textId="77777777" w:rsidR="00433DF5" w:rsidRDefault="00433DF5" w:rsidP="004756AA">
      <w:pPr>
        <w:spacing w:after="0" w:line="240" w:lineRule="auto"/>
        <w:outlineLvl w:val="1"/>
        <w:rPr>
          <w:rFonts w:ascii="Times New Roman" w:eastAsia="Times New Roman" w:hAnsi="Times New Roman" w:cs="Times New Roman"/>
          <w:b/>
          <w:bCs/>
          <w:sz w:val="24"/>
          <w:szCs w:val="24"/>
        </w:rPr>
      </w:pPr>
    </w:p>
    <w:p w14:paraId="7F5D8E9B"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59A0A0D2"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6763A1D1"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65F889FC"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45AD6F46"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7913FC53"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0D64DB73"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47072180"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5B5349C3" w14:textId="77777777" w:rsidR="008C4C0F" w:rsidRDefault="008C4C0F" w:rsidP="004756AA">
      <w:pPr>
        <w:spacing w:after="0" w:line="240" w:lineRule="auto"/>
        <w:outlineLvl w:val="1"/>
        <w:rPr>
          <w:rFonts w:ascii="Times New Roman" w:eastAsia="Times New Roman" w:hAnsi="Times New Roman" w:cs="Times New Roman"/>
          <w:b/>
          <w:bCs/>
          <w:sz w:val="24"/>
          <w:szCs w:val="24"/>
        </w:rPr>
      </w:pPr>
    </w:p>
    <w:p w14:paraId="51B6CC5A"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2D81C47A"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65807EE4" w14:textId="77777777" w:rsidR="00F1272A" w:rsidRDefault="00F1272A" w:rsidP="004756AA">
      <w:pPr>
        <w:spacing w:after="0" w:line="240" w:lineRule="auto"/>
        <w:outlineLvl w:val="1"/>
        <w:rPr>
          <w:rFonts w:ascii="Times New Roman" w:eastAsia="Times New Roman" w:hAnsi="Times New Roman" w:cs="Times New Roman"/>
          <w:b/>
          <w:bCs/>
          <w:sz w:val="24"/>
          <w:szCs w:val="24"/>
        </w:rPr>
      </w:pPr>
    </w:p>
    <w:p w14:paraId="729C9880" w14:textId="1340F7F6" w:rsidR="00A05653" w:rsidRDefault="00A05653" w:rsidP="004756AA">
      <w:pPr>
        <w:spacing w:after="0" w:line="240" w:lineRule="auto"/>
        <w:outlineLvl w:val="1"/>
        <w:rPr>
          <w:rFonts w:ascii="Times New Roman" w:eastAsia="Times New Roman" w:hAnsi="Times New Roman" w:cs="Times New Roman"/>
          <w:b/>
          <w:bCs/>
          <w:sz w:val="24"/>
          <w:szCs w:val="24"/>
          <w:u w:val="single"/>
        </w:rPr>
      </w:pPr>
      <w:r w:rsidRPr="00A05653">
        <w:rPr>
          <w:rFonts w:ascii="Times New Roman" w:eastAsia="Times New Roman" w:hAnsi="Times New Roman" w:cs="Times New Roman"/>
          <w:b/>
          <w:bCs/>
          <w:sz w:val="24"/>
          <w:szCs w:val="24"/>
          <w:u w:val="single"/>
        </w:rPr>
        <w:lastRenderedPageBreak/>
        <w:t>Professional Development</w:t>
      </w:r>
      <w:r w:rsidR="000C711E">
        <w:rPr>
          <w:rFonts w:ascii="Times New Roman" w:eastAsia="Times New Roman" w:hAnsi="Times New Roman" w:cs="Times New Roman"/>
          <w:b/>
          <w:bCs/>
          <w:sz w:val="24"/>
          <w:szCs w:val="24"/>
          <w:u w:val="single"/>
        </w:rPr>
        <w:t xml:space="preserve">/Outreach Event </w:t>
      </w:r>
      <w:r w:rsidRPr="00A05653">
        <w:rPr>
          <w:rFonts w:ascii="Times New Roman" w:eastAsia="Times New Roman" w:hAnsi="Times New Roman" w:cs="Times New Roman"/>
          <w:b/>
          <w:bCs/>
          <w:sz w:val="24"/>
          <w:szCs w:val="24"/>
          <w:u w:val="single"/>
        </w:rPr>
        <w:t>Budget</w:t>
      </w:r>
    </w:p>
    <w:p w14:paraId="41D7726A" w14:textId="2B784166" w:rsidR="00A05653" w:rsidRPr="00A05653" w:rsidRDefault="00A05653" w:rsidP="004756AA">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to include </w:t>
      </w:r>
      <w:r w:rsidR="00170983">
        <w:rPr>
          <w:rFonts w:ascii="Times New Roman" w:eastAsia="Times New Roman" w:hAnsi="Times New Roman" w:cs="Times New Roman"/>
          <w:sz w:val="24"/>
          <w:szCs w:val="24"/>
        </w:rPr>
        <w:t>dates for your professional development event as well as how many individuals need funding. If hosting or planning an event, please do a break down on your event costs (i.e. venue, marketing, etc.)</w:t>
      </w:r>
    </w:p>
    <w:p w14:paraId="3EE32D09" w14:textId="77777777" w:rsidR="00A05653" w:rsidRDefault="00A05653" w:rsidP="004756AA">
      <w:pPr>
        <w:spacing w:after="0" w:line="240" w:lineRule="auto"/>
        <w:outlineLvl w:val="1"/>
        <w:rPr>
          <w:rFonts w:ascii="Times New Roman" w:eastAsia="Times New Roman" w:hAnsi="Times New Roman" w:cs="Times New Roman"/>
          <w:b/>
          <w:bCs/>
          <w:sz w:val="24"/>
          <w:szCs w:val="24"/>
        </w:rPr>
      </w:pPr>
    </w:p>
    <w:p w14:paraId="25B64689" w14:textId="7C936DAB" w:rsidR="002B2245" w:rsidRDefault="002B2245" w:rsidP="008C4C0F">
      <w:pPr>
        <w:spacing w:after="0" w:line="240" w:lineRule="auto"/>
        <w:ind w:left="720"/>
        <w:outlineLvl w:val="1"/>
        <w:rPr>
          <w:rFonts w:ascii="Times New Roman" w:eastAsia="Times New Roman" w:hAnsi="Times New Roman" w:cs="Times New Roman"/>
          <w:b/>
          <w:bCs/>
          <w:sz w:val="24"/>
          <w:szCs w:val="24"/>
        </w:rPr>
      </w:pPr>
      <w:r w:rsidRPr="002B2245">
        <w:rPr>
          <w:rFonts w:ascii="Times New Roman" w:eastAsia="Times New Roman" w:hAnsi="Times New Roman" w:cs="Times New Roman"/>
          <w:b/>
          <w:bCs/>
          <w:sz w:val="24"/>
          <w:szCs w:val="24"/>
        </w:rPr>
        <w:t>Travel Expenses</w:t>
      </w:r>
      <w:r w:rsidR="001D7D58">
        <w:rPr>
          <w:rFonts w:ascii="Times New Roman" w:eastAsia="Times New Roman" w:hAnsi="Times New Roman" w:cs="Times New Roman"/>
          <w:b/>
          <w:bCs/>
          <w:sz w:val="24"/>
          <w:szCs w:val="24"/>
        </w:rPr>
        <w:t xml:space="preserve"> - </w:t>
      </w:r>
      <w:r w:rsidR="0042265A">
        <w:rPr>
          <w:rFonts w:ascii="Times New Roman" w:eastAsia="Times New Roman" w:hAnsi="Times New Roman" w:cs="Times New Roman"/>
          <w:b/>
          <w:bCs/>
          <w:sz w:val="24"/>
          <w:szCs w:val="24"/>
        </w:rPr>
        <w:t xml:space="preserve">Airfare, Hotel, Registration, Per Diem and Car Rental. </w:t>
      </w:r>
      <w:r w:rsidR="001D7D58">
        <w:rPr>
          <w:rFonts w:ascii="Times New Roman" w:eastAsia="Times New Roman" w:hAnsi="Times New Roman" w:cs="Times New Roman"/>
          <w:b/>
          <w:bCs/>
          <w:sz w:val="24"/>
          <w:szCs w:val="24"/>
        </w:rPr>
        <w:t>(</w:t>
      </w:r>
      <w:r w:rsidR="0042265A">
        <w:rPr>
          <w:rFonts w:ascii="Times New Roman" w:eastAsia="Times New Roman" w:hAnsi="Times New Roman" w:cs="Times New Roman"/>
          <w:b/>
          <w:bCs/>
          <w:sz w:val="24"/>
          <w:szCs w:val="24"/>
        </w:rPr>
        <w:t>Other related travel expenses</w:t>
      </w:r>
      <w:r w:rsidR="0059409D">
        <w:rPr>
          <w:rFonts w:ascii="Times New Roman" w:eastAsia="Times New Roman" w:hAnsi="Times New Roman" w:cs="Times New Roman"/>
          <w:b/>
          <w:bCs/>
          <w:sz w:val="24"/>
          <w:szCs w:val="24"/>
        </w:rPr>
        <w:t xml:space="preserve"> including </w:t>
      </w:r>
      <w:r w:rsidR="00527A4D">
        <w:rPr>
          <w:rFonts w:ascii="Times New Roman" w:eastAsia="Times New Roman" w:hAnsi="Times New Roman" w:cs="Times New Roman"/>
          <w:b/>
          <w:bCs/>
          <w:sz w:val="24"/>
          <w:szCs w:val="24"/>
        </w:rPr>
        <w:t>student’s</w:t>
      </w:r>
      <w:r w:rsidR="0059409D">
        <w:rPr>
          <w:rFonts w:ascii="Times New Roman" w:eastAsia="Times New Roman" w:hAnsi="Times New Roman" w:cs="Times New Roman"/>
          <w:b/>
          <w:bCs/>
          <w:sz w:val="24"/>
          <w:szCs w:val="24"/>
        </w:rPr>
        <w:t xml:space="preserve"> registrations and travel</w:t>
      </w:r>
      <w:r w:rsidR="0042265A">
        <w:rPr>
          <w:rFonts w:ascii="Times New Roman" w:eastAsia="Times New Roman" w:hAnsi="Times New Roman" w:cs="Times New Roman"/>
          <w:b/>
          <w:bCs/>
          <w:sz w:val="24"/>
          <w:szCs w:val="24"/>
        </w:rPr>
        <w:t xml:space="preserve"> will be paid by the respected department.)</w:t>
      </w:r>
    </w:p>
    <w:p w14:paraId="48B28C54" w14:textId="1BD0A166" w:rsidR="00FA5334" w:rsidRPr="00F1272A" w:rsidRDefault="00FA5334" w:rsidP="00A05653">
      <w:pPr>
        <w:pStyle w:val="ListParagraph"/>
        <w:spacing w:after="0" w:line="240" w:lineRule="auto"/>
        <w:outlineLvl w:val="3"/>
        <w:rPr>
          <w:rFonts w:ascii="Times New Roman" w:eastAsia="Times New Roman" w:hAnsi="Times New Roman" w:cs="Times New Roman"/>
          <w:b/>
          <w:bCs/>
          <w:sz w:val="24"/>
          <w:szCs w:val="24"/>
        </w:rPr>
      </w:pPr>
    </w:p>
    <w:p w14:paraId="04BE4A56" w14:textId="704E853A" w:rsidR="00FA5334" w:rsidRDefault="00FA5334" w:rsidP="00FA5334">
      <w:pPr>
        <w:spacing w:after="0" w:line="240" w:lineRule="auto"/>
        <w:ind w:left="360"/>
        <w:outlineLvl w:val="3"/>
        <w:rPr>
          <w:rFonts w:ascii="Times New Roman" w:eastAsia="Times New Roman" w:hAnsi="Times New Roman" w:cs="Times New Roman"/>
          <w:b/>
          <w:bCs/>
          <w:sz w:val="24"/>
          <w:szCs w:val="24"/>
        </w:rPr>
      </w:pPr>
    </w:p>
    <w:p w14:paraId="5A1CEF74"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5FE6C72F"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21CE4CC1"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1E1C008B" w14:textId="77777777" w:rsidR="00E20E4D" w:rsidRDefault="00E20E4D" w:rsidP="00FA5334">
      <w:pPr>
        <w:spacing w:after="0" w:line="240" w:lineRule="auto"/>
        <w:ind w:left="360"/>
        <w:outlineLvl w:val="3"/>
        <w:rPr>
          <w:rFonts w:ascii="Times New Roman" w:eastAsia="Times New Roman" w:hAnsi="Times New Roman" w:cs="Times New Roman"/>
          <w:b/>
          <w:bCs/>
          <w:sz w:val="24"/>
          <w:szCs w:val="24"/>
        </w:rPr>
      </w:pPr>
    </w:p>
    <w:p w14:paraId="44FAF85D" w14:textId="77777777" w:rsidR="00E20E4D" w:rsidRDefault="00E20E4D" w:rsidP="00FA5334">
      <w:pPr>
        <w:spacing w:after="0" w:line="240" w:lineRule="auto"/>
        <w:ind w:left="360"/>
        <w:outlineLvl w:val="3"/>
        <w:rPr>
          <w:rFonts w:ascii="Times New Roman" w:eastAsia="Times New Roman" w:hAnsi="Times New Roman" w:cs="Times New Roman"/>
          <w:b/>
          <w:bCs/>
          <w:sz w:val="24"/>
          <w:szCs w:val="24"/>
        </w:rPr>
      </w:pPr>
    </w:p>
    <w:p w14:paraId="0F59FB15" w14:textId="0A021598" w:rsidR="00F1272A" w:rsidRDefault="00F1272A" w:rsidP="00FA5334">
      <w:pPr>
        <w:spacing w:after="0" w:line="240" w:lineRule="auto"/>
        <w:ind w:left="360"/>
        <w:outlineLvl w:val="3"/>
        <w:rPr>
          <w:rFonts w:ascii="Times New Roman" w:eastAsia="Times New Roman" w:hAnsi="Times New Roman" w:cs="Times New Roman"/>
          <w:b/>
          <w:bCs/>
          <w:sz w:val="24"/>
          <w:szCs w:val="24"/>
        </w:rPr>
      </w:pPr>
    </w:p>
    <w:p w14:paraId="0D032E35" w14:textId="45022EC4" w:rsidR="00F1272A" w:rsidRDefault="00170983" w:rsidP="008C4C0F">
      <w:pPr>
        <w:spacing w:after="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Hosted Event Budget Request</w:t>
      </w:r>
    </w:p>
    <w:p w14:paraId="6275E0A0" w14:textId="5F373829" w:rsidR="00F1272A" w:rsidRDefault="00F1272A" w:rsidP="00FA5334">
      <w:pPr>
        <w:spacing w:after="0" w:line="240" w:lineRule="auto"/>
        <w:ind w:left="360"/>
        <w:outlineLvl w:val="3"/>
        <w:rPr>
          <w:rFonts w:ascii="Times New Roman" w:eastAsia="Times New Roman" w:hAnsi="Times New Roman" w:cs="Times New Roman"/>
          <w:b/>
          <w:bCs/>
          <w:sz w:val="24"/>
          <w:szCs w:val="24"/>
        </w:rPr>
      </w:pPr>
    </w:p>
    <w:p w14:paraId="0AEBFADB"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0ED27310"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7836F0EA" w14:textId="77777777" w:rsidR="00E20E4D" w:rsidRDefault="00E20E4D" w:rsidP="00FA5334">
      <w:pPr>
        <w:spacing w:after="0" w:line="240" w:lineRule="auto"/>
        <w:ind w:left="360"/>
        <w:outlineLvl w:val="3"/>
        <w:rPr>
          <w:rFonts w:ascii="Times New Roman" w:eastAsia="Times New Roman" w:hAnsi="Times New Roman" w:cs="Times New Roman"/>
          <w:b/>
          <w:bCs/>
          <w:sz w:val="24"/>
          <w:szCs w:val="24"/>
        </w:rPr>
      </w:pPr>
    </w:p>
    <w:p w14:paraId="68C63E31" w14:textId="77777777" w:rsidR="00E20E4D" w:rsidRDefault="00E20E4D" w:rsidP="00FA5334">
      <w:pPr>
        <w:spacing w:after="0" w:line="240" w:lineRule="auto"/>
        <w:ind w:left="360"/>
        <w:outlineLvl w:val="3"/>
        <w:rPr>
          <w:rFonts w:ascii="Times New Roman" w:eastAsia="Times New Roman" w:hAnsi="Times New Roman" w:cs="Times New Roman"/>
          <w:b/>
          <w:bCs/>
          <w:sz w:val="24"/>
          <w:szCs w:val="24"/>
        </w:rPr>
      </w:pPr>
    </w:p>
    <w:p w14:paraId="7E2DB460"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7504F618" w14:textId="77777777" w:rsidR="00E20E4D" w:rsidRDefault="00E20E4D" w:rsidP="00FA5334">
      <w:pPr>
        <w:spacing w:after="0" w:line="240" w:lineRule="auto"/>
        <w:ind w:left="360"/>
        <w:outlineLvl w:val="3"/>
        <w:rPr>
          <w:rFonts w:ascii="Times New Roman" w:eastAsia="Times New Roman" w:hAnsi="Times New Roman" w:cs="Times New Roman"/>
          <w:b/>
          <w:bCs/>
          <w:sz w:val="24"/>
          <w:szCs w:val="24"/>
        </w:rPr>
      </w:pPr>
    </w:p>
    <w:p w14:paraId="36C920CF" w14:textId="77777777" w:rsidR="00170983" w:rsidRDefault="00170983" w:rsidP="00FA5334">
      <w:pPr>
        <w:spacing w:after="0" w:line="240" w:lineRule="auto"/>
        <w:ind w:left="360"/>
        <w:outlineLvl w:val="3"/>
        <w:rPr>
          <w:rFonts w:ascii="Times New Roman" w:eastAsia="Times New Roman" w:hAnsi="Times New Roman" w:cs="Times New Roman"/>
          <w:b/>
          <w:bCs/>
          <w:sz w:val="24"/>
          <w:szCs w:val="24"/>
        </w:rPr>
      </w:pPr>
    </w:p>
    <w:p w14:paraId="64725528" w14:textId="77777777" w:rsidR="00F1272A" w:rsidRPr="00FA5334" w:rsidRDefault="00F1272A" w:rsidP="00FA5334">
      <w:pPr>
        <w:spacing w:after="0" w:line="240" w:lineRule="auto"/>
        <w:ind w:left="360"/>
        <w:outlineLvl w:val="3"/>
        <w:rPr>
          <w:rFonts w:ascii="Times New Roman" w:eastAsia="Times New Roman" w:hAnsi="Times New Roman" w:cs="Times New Roman"/>
          <w:b/>
          <w:bCs/>
          <w:sz w:val="24"/>
          <w:szCs w:val="24"/>
        </w:rPr>
      </w:pPr>
    </w:p>
    <w:p w14:paraId="1336743A" w14:textId="0D90CDE4" w:rsidR="002B2245" w:rsidRPr="002B2245" w:rsidRDefault="00BC3B9A" w:rsidP="008C4C0F">
      <w:pPr>
        <w:spacing w:after="0" w:line="240" w:lineRule="auto"/>
        <w:ind w:firstLine="720"/>
        <w:rPr>
          <w:rFonts w:ascii="Times New Roman" w:eastAsia="Times New Roman" w:hAnsi="Times New Roman" w:cs="Times New Roman"/>
          <w:sz w:val="24"/>
          <w:szCs w:val="24"/>
        </w:rPr>
      </w:pPr>
      <w:r w:rsidRPr="00FA5334">
        <w:rPr>
          <w:rFonts w:ascii="Times New Roman" w:eastAsia="Times New Roman" w:hAnsi="Times New Roman" w:cs="Times New Roman"/>
          <w:b/>
          <w:sz w:val="24"/>
          <w:szCs w:val="24"/>
        </w:rPr>
        <w:t>Total Perkins requested funding</w:t>
      </w:r>
      <w:r w:rsidR="002B2245" w:rsidRPr="002B2245">
        <w:rPr>
          <w:rFonts w:ascii="Times New Roman" w:eastAsia="Times New Roman" w:hAnsi="Times New Roman" w:cs="Times New Roman"/>
          <w:sz w:val="24"/>
          <w:szCs w:val="24"/>
        </w:rPr>
        <w:t xml:space="preserve">: </w:t>
      </w:r>
      <w:r w:rsidR="005603AA">
        <w:rPr>
          <w:rFonts w:ascii="Times New Roman" w:eastAsia="Times New Roman" w:hAnsi="Times New Roman" w:cs="Times New Roman"/>
          <w:sz w:val="24"/>
          <w:szCs w:val="24"/>
        </w:rPr>
        <w:t xml:space="preserve"> </w:t>
      </w:r>
    </w:p>
    <w:p w14:paraId="2B158447" w14:textId="77777777" w:rsid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sz w:val="24"/>
          <w:szCs w:val="24"/>
        </w:rPr>
        <w:t xml:space="preserve">  </w:t>
      </w:r>
    </w:p>
    <w:p w14:paraId="34620E3C" w14:textId="77777777" w:rsidR="002D5ECF" w:rsidRDefault="002D5ECF" w:rsidP="002B2245">
      <w:pPr>
        <w:spacing w:after="0" w:line="240" w:lineRule="auto"/>
        <w:rPr>
          <w:rFonts w:ascii="Times New Roman" w:eastAsia="Times New Roman" w:hAnsi="Times New Roman" w:cs="Times New Roman"/>
          <w:sz w:val="24"/>
          <w:szCs w:val="24"/>
        </w:rPr>
      </w:pPr>
    </w:p>
    <w:p w14:paraId="076585FC" w14:textId="77777777" w:rsidR="00E20E4D" w:rsidRDefault="00E20E4D" w:rsidP="002B2245">
      <w:pPr>
        <w:spacing w:after="0" w:line="240" w:lineRule="auto"/>
        <w:rPr>
          <w:rFonts w:ascii="Times New Roman" w:eastAsia="Times New Roman" w:hAnsi="Times New Roman" w:cs="Times New Roman"/>
          <w:sz w:val="24"/>
          <w:szCs w:val="24"/>
        </w:rPr>
      </w:pPr>
    </w:p>
    <w:p w14:paraId="5C8BB7DA" w14:textId="77777777" w:rsidR="00170983" w:rsidRPr="002B2245" w:rsidRDefault="00170983" w:rsidP="002B2245">
      <w:pPr>
        <w:spacing w:after="0" w:line="240" w:lineRule="auto"/>
        <w:rPr>
          <w:rFonts w:ascii="Times New Roman" w:eastAsia="Times New Roman" w:hAnsi="Times New Roman" w:cs="Times New Roman"/>
          <w:sz w:val="24"/>
          <w:szCs w:val="24"/>
        </w:rPr>
      </w:pPr>
    </w:p>
    <w:p w14:paraId="73805BE6" w14:textId="748CB56E" w:rsidR="002B2245" w:rsidRDefault="00BC3B9A" w:rsidP="008C4C0F">
      <w:pPr>
        <w:spacing w:after="0" w:line="240" w:lineRule="auto"/>
        <w:ind w:firstLine="720"/>
        <w:rPr>
          <w:rFonts w:ascii="Times New Roman" w:eastAsia="Times New Roman" w:hAnsi="Times New Roman" w:cs="Times New Roman"/>
          <w:sz w:val="24"/>
          <w:szCs w:val="24"/>
        </w:rPr>
      </w:pPr>
      <w:r w:rsidRPr="00FA5334">
        <w:rPr>
          <w:rFonts w:ascii="Times New Roman" w:eastAsia="Times New Roman" w:hAnsi="Times New Roman" w:cs="Times New Roman"/>
          <w:b/>
          <w:sz w:val="24"/>
          <w:szCs w:val="24"/>
        </w:rPr>
        <w:t>O</w:t>
      </w:r>
      <w:r w:rsidR="002B2245" w:rsidRPr="00FA5334">
        <w:rPr>
          <w:rFonts w:ascii="Times New Roman" w:eastAsia="Times New Roman" w:hAnsi="Times New Roman" w:cs="Times New Roman"/>
          <w:b/>
          <w:sz w:val="24"/>
          <w:szCs w:val="24"/>
        </w:rPr>
        <w:t>utside funding</w:t>
      </w:r>
      <w:r w:rsidR="002B2245" w:rsidRPr="002B2245">
        <w:rPr>
          <w:rFonts w:ascii="Times New Roman" w:eastAsia="Times New Roman" w:hAnsi="Times New Roman" w:cs="Times New Roman"/>
          <w:sz w:val="24"/>
          <w:szCs w:val="24"/>
        </w:rPr>
        <w:t xml:space="preserve">: </w:t>
      </w:r>
      <w:r w:rsidR="000A691C">
        <w:rPr>
          <w:rFonts w:ascii="Times New Roman" w:eastAsia="Times New Roman" w:hAnsi="Times New Roman" w:cs="Times New Roman"/>
          <w:sz w:val="24"/>
          <w:szCs w:val="24"/>
        </w:rPr>
        <w:t xml:space="preserve">  </w:t>
      </w:r>
    </w:p>
    <w:p w14:paraId="16201F90" w14:textId="0B9D0092" w:rsidR="00170983" w:rsidRDefault="00170983" w:rsidP="008C4C0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know what other sources of funding you are aware of in supporting your program. We are aware of the finite funds in our annual Perkins </w:t>
      </w:r>
      <w:proofErr w:type="gramStart"/>
      <w:r>
        <w:rPr>
          <w:rFonts w:ascii="Times New Roman" w:eastAsia="Times New Roman" w:hAnsi="Times New Roman" w:cs="Times New Roman"/>
          <w:sz w:val="24"/>
          <w:szCs w:val="24"/>
        </w:rPr>
        <w:t>award</w:t>
      </w:r>
      <w:proofErr w:type="gramEnd"/>
      <w:r>
        <w:rPr>
          <w:rFonts w:ascii="Times New Roman" w:eastAsia="Times New Roman" w:hAnsi="Times New Roman" w:cs="Times New Roman"/>
          <w:sz w:val="24"/>
          <w:szCs w:val="24"/>
        </w:rPr>
        <w:t xml:space="preserve"> and we would like to provide support and learn of other areas of funding that expand opportunities in and for the CTE programs.</w:t>
      </w:r>
    </w:p>
    <w:p w14:paraId="3FE4EDDB" w14:textId="77777777" w:rsidR="00E20E4D" w:rsidRDefault="00E20E4D" w:rsidP="002B2245">
      <w:pPr>
        <w:spacing w:after="0" w:line="240" w:lineRule="auto"/>
        <w:rPr>
          <w:rFonts w:ascii="Times New Roman" w:eastAsia="Times New Roman" w:hAnsi="Times New Roman" w:cs="Times New Roman"/>
          <w:sz w:val="24"/>
          <w:szCs w:val="24"/>
        </w:rPr>
      </w:pPr>
    </w:p>
    <w:p w14:paraId="3E4C3CE9" w14:textId="77777777" w:rsidR="00E20E4D" w:rsidRPr="002B2245" w:rsidRDefault="00E20E4D" w:rsidP="002B2245">
      <w:pPr>
        <w:spacing w:after="0" w:line="240" w:lineRule="auto"/>
        <w:rPr>
          <w:rFonts w:ascii="Times New Roman" w:eastAsia="Times New Roman" w:hAnsi="Times New Roman" w:cs="Times New Roman"/>
          <w:sz w:val="24"/>
          <w:szCs w:val="24"/>
        </w:rPr>
      </w:pPr>
    </w:p>
    <w:p w14:paraId="1E528B08" w14:textId="77777777" w:rsidR="00471A47" w:rsidRDefault="00624FC3" w:rsidP="002B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AC6AC6" w14:textId="77777777" w:rsidR="002B2245" w:rsidRDefault="00624FC3" w:rsidP="002B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on project if funds are not allocated</w:t>
      </w:r>
      <w:r w:rsidR="002B2245" w:rsidRPr="002B2245">
        <w:rPr>
          <w:rFonts w:ascii="Times New Roman" w:eastAsia="Times New Roman" w:hAnsi="Times New Roman" w:cs="Times New Roman"/>
          <w:sz w:val="24"/>
          <w:szCs w:val="24"/>
        </w:rPr>
        <w:t xml:space="preserve">: </w:t>
      </w:r>
    </w:p>
    <w:p w14:paraId="78FC552F" w14:textId="70574AB6" w:rsidR="004F7BB6" w:rsidRDefault="004F7BB6" w:rsidP="00BC3B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FDA1F40" w14:textId="4DEDD342" w:rsidR="00F1272A" w:rsidRDefault="00F1272A" w:rsidP="00BC3B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7CE723B" w14:textId="06010074" w:rsidR="00F1272A" w:rsidRDefault="00F1272A" w:rsidP="00BC3B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F7B0C66" w14:textId="5E978FFA" w:rsidR="00F1272A" w:rsidRDefault="00F1272A" w:rsidP="00BC3B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77B4B73" w14:textId="77777777" w:rsidR="00F1272A" w:rsidRPr="0024265B" w:rsidRDefault="00F1272A" w:rsidP="00BC3B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35CF426" w14:textId="77777777" w:rsidR="004F7BB6" w:rsidRDefault="004F7BB6" w:rsidP="002B2245">
      <w:pPr>
        <w:spacing w:after="0" w:line="240" w:lineRule="auto"/>
        <w:rPr>
          <w:rFonts w:ascii="Times New Roman" w:eastAsia="Times New Roman" w:hAnsi="Times New Roman" w:cs="Times New Roman"/>
          <w:sz w:val="24"/>
          <w:szCs w:val="24"/>
        </w:rPr>
      </w:pPr>
    </w:p>
    <w:p w14:paraId="200F03E3" w14:textId="77777777" w:rsidR="002B2245" w:rsidRPr="00FA5334" w:rsidRDefault="002B2245" w:rsidP="002B2245">
      <w:pPr>
        <w:spacing w:before="100" w:beforeAutospacing="1" w:after="100" w:afterAutospacing="1" w:line="240" w:lineRule="auto"/>
        <w:outlineLvl w:val="1"/>
        <w:rPr>
          <w:rFonts w:ascii="Times New Roman" w:eastAsia="Times New Roman" w:hAnsi="Times New Roman" w:cs="Times New Roman"/>
          <w:b/>
          <w:bCs/>
          <w:sz w:val="28"/>
          <w:szCs w:val="28"/>
          <w:u w:val="single"/>
        </w:rPr>
      </w:pPr>
      <w:r w:rsidRPr="00FA5334">
        <w:rPr>
          <w:rFonts w:ascii="Times New Roman" w:eastAsia="Times New Roman" w:hAnsi="Times New Roman" w:cs="Times New Roman"/>
          <w:b/>
          <w:bCs/>
          <w:sz w:val="28"/>
          <w:szCs w:val="28"/>
          <w:u w:val="single"/>
        </w:rPr>
        <w:lastRenderedPageBreak/>
        <w:t>Project Narrative</w:t>
      </w:r>
    </w:p>
    <w:p w14:paraId="7B14EA23" w14:textId="547BC731" w:rsidR="002B2245" w:rsidRDefault="002B2245" w:rsidP="00FA5334">
      <w:pPr>
        <w:spacing w:after="0" w:line="240" w:lineRule="auto"/>
        <w:rPr>
          <w:rFonts w:ascii="Times New Roman" w:eastAsia="Times New Roman" w:hAnsi="Times New Roman" w:cs="Times New Roman"/>
          <w:sz w:val="24"/>
          <w:szCs w:val="24"/>
        </w:rPr>
      </w:pPr>
      <w:r w:rsidRPr="00FA5334">
        <w:rPr>
          <w:rFonts w:ascii="Times New Roman" w:eastAsia="Times New Roman" w:hAnsi="Times New Roman" w:cs="Times New Roman"/>
          <w:b/>
          <w:bCs/>
          <w:sz w:val="24"/>
          <w:szCs w:val="24"/>
        </w:rPr>
        <w:t>*THE CTE OFFICE WILL REQUIRE 30 DAYS TO REVIEW ALL OUTREACH &amp; PROFESSIONAL DEVELOPMENT PROJECTS. EQUIPMENT PROJECTS WILL BE REVIEWED ACCORDING TO THE PERKIN’S CALENDAR.</w:t>
      </w:r>
      <w:r w:rsidRPr="00FA5334">
        <w:rPr>
          <w:rFonts w:ascii="Times New Roman" w:eastAsia="Times New Roman" w:hAnsi="Times New Roman" w:cs="Times New Roman"/>
          <w:sz w:val="24"/>
          <w:szCs w:val="24"/>
        </w:rPr>
        <w:br/>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A. Provide</w:t>
      </w:r>
      <w:r w:rsidRPr="002B2245">
        <w:rPr>
          <w:rFonts w:ascii="Times New Roman" w:eastAsia="Times New Roman" w:hAnsi="Times New Roman" w:cs="Times New Roman"/>
          <w:sz w:val="24"/>
          <w:szCs w:val="24"/>
        </w:rPr>
        <w:t xml:space="preserve"> a brief </w:t>
      </w:r>
      <w:proofErr w:type="gramStart"/>
      <w:r w:rsidRPr="002B2245">
        <w:rPr>
          <w:rFonts w:ascii="Times New Roman" w:eastAsia="Times New Roman" w:hAnsi="Times New Roman" w:cs="Times New Roman"/>
          <w:sz w:val="24"/>
          <w:szCs w:val="24"/>
        </w:rPr>
        <w:t>200-300 word</w:t>
      </w:r>
      <w:proofErr w:type="gramEnd"/>
      <w:r w:rsidRPr="002B2245">
        <w:rPr>
          <w:rFonts w:ascii="Times New Roman" w:eastAsia="Times New Roman" w:hAnsi="Times New Roman" w:cs="Times New Roman"/>
          <w:sz w:val="24"/>
          <w:szCs w:val="24"/>
        </w:rPr>
        <w:t xml:space="preserve"> comprehensive abstract that summarizes your responses to the criteria and concludes with the requested amount of funding. </w:t>
      </w:r>
      <w:r w:rsidRPr="002B2245">
        <w:rPr>
          <w:rFonts w:ascii="Times New Roman" w:eastAsia="Times New Roman" w:hAnsi="Times New Roman" w:cs="Times New Roman"/>
          <w:sz w:val="24"/>
          <w:szCs w:val="24"/>
          <w:u w:val="single"/>
        </w:rPr>
        <w:t>If this is an equipment purchase state when the equipment will be purchased and implemented into the program.</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B. Describe</w:t>
      </w:r>
      <w:r w:rsidRPr="002B2245">
        <w:rPr>
          <w:rFonts w:ascii="Times New Roman" w:eastAsia="Times New Roman" w:hAnsi="Times New Roman" w:cs="Times New Roman"/>
          <w:sz w:val="24"/>
          <w:szCs w:val="24"/>
        </w:rPr>
        <w:t xml:space="preserve"> the goal(s) of the project/equipment (i.e. brief statement of purpose), measurable objective(s) (i.e. clear and quantifiable benchmarks for progress toward a goal</w:t>
      </w:r>
      <w:r w:rsidR="00E87918">
        <w:rPr>
          <w:rFonts w:ascii="Times New Roman" w:eastAsia="Times New Roman" w:hAnsi="Times New Roman" w:cs="Times New Roman"/>
          <w:sz w:val="24"/>
          <w:szCs w:val="24"/>
        </w:rPr>
        <w:t xml:space="preserve"> – </w:t>
      </w:r>
      <w:r w:rsidR="00E87918">
        <w:rPr>
          <w:rFonts w:ascii="Times New Roman" w:eastAsia="Times New Roman" w:hAnsi="Times New Roman" w:cs="Times New Roman"/>
          <w:b/>
          <w:bCs/>
          <w:i/>
          <w:iCs/>
          <w:sz w:val="24"/>
          <w:szCs w:val="24"/>
        </w:rPr>
        <w:t>as specific as you can be</w:t>
      </w:r>
      <w:r w:rsidRPr="002B2245">
        <w:rPr>
          <w:rFonts w:ascii="Times New Roman" w:eastAsia="Times New Roman" w:hAnsi="Times New Roman" w:cs="Times New Roman"/>
          <w:sz w:val="24"/>
          <w:szCs w:val="24"/>
        </w:rPr>
        <w:t xml:space="preserve">), and provide brief statistics or supportive data (if appropriate). </w:t>
      </w:r>
    </w:p>
    <w:p w14:paraId="3B62E9A1" w14:textId="4824BC6E" w:rsidR="007D0042" w:rsidRDefault="007D0042"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45D9C2E" w14:textId="563D70D8" w:rsidR="00F1272A" w:rsidRDefault="00F1272A"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E1EEA09" w14:textId="53050D65" w:rsidR="00F1272A" w:rsidRDefault="00F1272A"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3DFC964" w14:textId="3B3DB1CF" w:rsidR="00F1272A" w:rsidRDefault="00F1272A"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2065AC0" w14:textId="77777777" w:rsidR="00F1272A" w:rsidRDefault="00F1272A"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AFA1F41" w14:textId="42686E79" w:rsidR="002B2245" w:rsidRPr="002B2245" w:rsidRDefault="002B2245"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88DAD6C" w14:textId="77777777" w:rsidR="002B2245" w:rsidRP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sz w:val="24"/>
          <w:szCs w:val="24"/>
        </w:rPr>
        <w:t xml:space="preserve">  </w:t>
      </w:r>
    </w:p>
    <w:p w14:paraId="2E42D38A" w14:textId="77777777" w:rsidR="002B2245" w:rsidRP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A. Identify</w:t>
      </w:r>
      <w:r w:rsidRPr="002B2245">
        <w:rPr>
          <w:rFonts w:ascii="Times New Roman" w:eastAsia="Times New Roman" w:hAnsi="Times New Roman" w:cs="Times New Roman"/>
          <w:sz w:val="24"/>
          <w:szCs w:val="24"/>
        </w:rPr>
        <w:t xml:space="preserve"> the planned outputs (e.g., service projects, classes, publications, </w:t>
      </w:r>
      <w:r w:rsidR="00C74173">
        <w:rPr>
          <w:rFonts w:ascii="Times New Roman" w:eastAsia="Times New Roman" w:hAnsi="Times New Roman" w:cs="Times New Roman"/>
          <w:sz w:val="24"/>
          <w:szCs w:val="24"/>
        </w:rPr>
        <w:t>website, programs</w:t>
      </w:r>
      <w:r w:rsidRPr="002B2245">
        <w:rPr>
          <w:rFonts w:ascii="Times New Roman" w:eastAsia="Times New Roman" w:hAnsi="Times New Roman" w:cs="Times New Roman"/>
          <w:sz w:val="24"/>
          <w:szCs w:val="24"/>
        </w:rPr>
        <w:t xml:space="preserve"> </w:t>
      </w:r>
      <w:r w:rsidR="00C74173">
        <w:rPr>
          <w:rFonts w:ascii="Times New Roman" w:eastAsia="Times New Roman" w:hAnsi="Times New Roman" w:cs="Times New Roman"/>
          <w:sz w:val="24"/>
          <w:szCs w:val="24"/>
        </w:rPr>
        <w:t xml:space="preserve">and </w:t>
      </w:r>
      <w:r w:rsidRPr="002B2245">
        <w:rPr>
          <w:rFonts w:ascii="Times New Roman" w:eastAsia="Times New Roman" w:hAnsi="Times New Roman" w:cs="Times New Roman"/>
          <w:sz w:val="24"/>
          <w:szCs w:val="24"/>
        </w:rPr>
        <w:t>services).</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B. Identify</w:t>
      </w:r>
      <w:r w:rsidRPr="002B2245">
        <w:rPr>
          <w:rFonts w:ascii="Times New Roman" w:eastAsia="Times New Roman" w:hAnsi="Times New Roman" w:cs="Times New Roman"/>
          <w:sz w:val="24"/>
          <w:szCs w:val="24"/>
        </w:rPr>
        <w:t xml:space="preserve"> the desired outcomes</w:t>
      </w:r>
      <w:r w:rsidR="00C74173">
        <w:rPr>
          <w:rFonts w:ascii="Times New Roman" w:eastAsia="Times New Roman" w:hAnsi="Times New Roman" w:cs="Times New Roman"/>
          <w:sz w:val="24"/>
          <w:szCs w:val="24"/>
        </w:rPr>
        <w:t xml:space="preserve"> </w:t>
      </w:r>
      <w:r w:rsidRPr="002B2245">
        <w:rPr>
          <w:rFonts w:ascii="Times New Roman" w:eastAsia="Times New Roman" w:hAnsi="Times New Roman" w:cs="Times New Roman"/>
          <w:sz w:val="24"/>
          <w:szCs w:val="24"/>
        </w:rPr>
        <w:t xml:space="preserve">(short, medium, and/or long term) and how they will be measured and evaluated (e.g., improved skills, strengthened civic responsibility, improved problem solving ability, increased respect for self and others, discipline, literacy). </w:t>
      </w:r>
    </w:p>
    <w:p w14:paraId="5AB15EC8" w14:textId="3FBE4632" w:rsidR="007D0042" w:rsidRDefault="007D0042" w:rsidP="00F127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197CEEC" w14:textId="37E9F6A5" w:rsidR="00F1272A" w:rsidRDefault="00F1272A" w:rsidP="00F127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5A7F9A7" w14:textId="38213537" w:rsidR="00F1272A" w:rsidRDefault="00F1272A" w:rsidP="00F127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0345A3" w14:textId="31936312" w:rsidR="00F1272A" w:rsidRDefault="00F1272A" w:rsidP="00F127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E4C6FE5" w14:textId="77777777" w:rsidR="00F1272A" w:rsidRDefault="00F1272A" w:rsidP="00F127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18DFECA" w14:textId="77777777" w:rsidR="007D0042" w:rsidRPr="002B2245" w:rsidRDefault="007D0042"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945D33F" w14:textId="77777777" w:rsidR="00E20E4D" w:rsidRDefault="00E20E4D" w:rsidP="002B2245">
      <w:pPr>
        <w:spacing w:after="0" w:line="240" w:lineRule="auto"/>
        <w:rPr>
          <w:rFonts w:ascii="Times New Roman" w:eastAsia="Times New Roman" w:hAnsi="Times New Roman" w:cs="Times New Roman"/>
          <w:b/>
          <w:bCs/>
          <w:sz w:val="24"/>
          <w:szCs w:val="24"/>
        </w:rPr>
      </w:pPr>
    </w:p>
    <w:p w14:paraId="047D7E18" w14:textId="2A71CEA4" w:rsidR="002B2245" w:rsidRPr="002B2245" w:rsidRDefault="002B2245" w:rsidP="002B2245">
      <w:pPr>
        <w:spacing w:after="0" w:line="240" w:lineRule="auto"/>
        <w:rPr>
          <w:rFonts w:ascii="Times New Roman" w:eastAsia="Times New Roman" w:hAnsi="Times New Roman" w:cs="Times New Roman"/>
          <w:sz w:val="24"/>
          <w:szCs w:val="24"/>
        </w:rPr>
      </w:pPr>
    </w:p>
    <w:p w14:paraId="5D5B2048" w14:textId="77777777" w:rsidR="00187A11"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A. Describe</w:t>
      </w:r>
      <w:r w:rsidRPr="002B2245">
        <w:rPr>
          <w:rFonts w:ascii="Times New Roman" w:eastAsia="Times New Roman" w:hAnsi="Times New Roman" w:cs="Times New Roman"/>
          <w:sz w:val="24"/>
          <w:szCs w:val="24"/>
        </w:rPr>
        <w:t xml:space="preserve"> how this project/equipment integrates the Appropriate Uses of Perkins to impact the program of study. Identify and list specific objectives from the CTE Program Support</w:t>
      </w:r>
      <w:r w:rsidR="00187A11">
        <w:rPr>
          <w:rFonts w:ascii="Times New Roman" w:eastAsia="Times New Roman" w:hAnsi="Times New Roman" w:cs="Times New Roman"/>
          <w:sz w:val="24"/>
          <w:szCs w:val="24"/>
        </w:rPr>
        <w:t>,</w:t>
      </w:r>
      <w:r w:rsidRPr="002B2245">
        <w:rPr>
          <w:rFonts w:ascii="Times New Roman" w:eastAsia="Times New Roman" w:hAnsi="Times New Roman" w:cs="Times New Roman"/>
          <w:sz w:val="24"/>
          <w:szCs w:val="24"/>
        </w:rPr>
        <w:t xml:space="preserve"> Outreach</w:t>
      </w:r>
      <w:r w:rsidR="00187A11">
        <w:rPr>
          <w:rFonts w:ascii="Times New Roman" w:eastAsia="Times New Roman" w:hAnsi="Times New Roman" w:cs="Times New Roman"/>
          <w:sz w:val="24"/>
          <w:szCs w:val="24"/>
        </w:rPr>
        <w:t>/Career Pathways, Professional Development and</w:t>
      </w:r>
      <w:r w:rsidRPr="002B2245">
        <w:rPr>
          <w:rFonts w:ascii="Times New Roman" w:eastAsia="Times New Roman" w:hAnsi="Times New Roman" w:cs="Times New Roman"/>
          <w:sz w:val="24"/>
          <w:szCs w:val="24"/>
        </w:rPr>
        <w:t xml:space="preserve"> </w:t>
      </w:r>
      <w:r w:rsidR="00187A11" w:rsidRPr="002B2245">
        <w:rPr>
          <w:rFonts w:ascii="Times New Roman" w:eastAsia="Times New Roman" w:hAnsi="Times New Roman" w:cs="Times New Roman"/>
          <w:sz w:val="24"/>
          <w:szCs w:val="24"/>
        </w:rPr>
        <w:t>Business</w:t>
      </w:r>
      <w:r w:rsidR="00187A11">
        <w:rPr>
          <w:rFonts w:ascii="Times New Roman" w:eastAsia="Times New Roman" w:hAnsi="Times New Roman" w:cs="Times New Roman"/>
          <w:sz w:val="24"/>
          <w:szCs w:val="24"/>
        </w:rPr>
        <w:t>/</w:t>
      </w:r>
      <w:r w:rsidR="00187A11" w:rsidRPr="002B2245">
        <w:rPr>
          <w:rFonts w:ascii="Times New Roman" w:eastAsia="Times New Roman" w:hAnsi="Times New Roman" w:cs="Times New Roman"/>
          <w:sz w:val="24"/>
          <w:szCs w:val="24"/>
        </w:rPr>
        <w:t xml:space="preserve">Industry </w:t>
      </w:r>
      <w:r w:rsidR="00187A11">
        <w:rPr>
          <w:rFonts w:ascii="Times New Roman" w:eastAsia="Times New Roman" w:hAnsi="Times New Roman" w:cs="Times New Roman"/>
          <w:sz w:val="24"/>
          <w:szCs w:val="24"/>
        </w:rPr>
        <w:t>Economic Development.</w:t>
      </w:r>
    </w:p>
    <w:p w14:paraId="0BF24187" w14:textId="77777777" w:rsidR="002B2245" w:rsidRP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B. Describe</w:t>
      </w:r>
      <w:r w:rsidRPr="002B2245">
        <w:rPr>
          <w:rFonts w:ascii="Times New Roman" w:eastAsia="Times New Roman" w:hAnsi="Times New Roman" w:cs="Times New Roman"/>
          <w:sz w:val="24"/>
          <w:szCs w:val="24"/>
        </w:rPr>
        <w:t xml:space="preserve"> how the proposed project may prepare CTE students in the region for high wage, high skill and high demand employment opportunities. </w:t>
      </w:r>
    </w:p>
    <w:p w14:paraId="76FF770E" w14:textId="1AFDC34B" w:rsidR="007D0042" w:rsidRDefault="007D0042"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439C673" w14:textId="077EF815"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CFFE9FD" w14:textId="70C056C4"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EA8947F" w14:textId="3022EDC1" w:rsidR="002B2245" w:rsidRDefault="002B2245"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707D8F5" w14:textId="131B12A9"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EB23261" w14:textId="4543A461"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F0601DE" w14:textId="77777777" w:rsidR="00AA0A38" w:rsidRPr="002B2245"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21986C7" w14:textId="77777777" w:rsidR="00E20E4D" w:rsidRDefault="00E20E4D" w:rsidP="002B2245">
      <w:pPr>
        <w:spacing w:after="0" w:line="240" w:lineRule="auto"/>
        <w:rPr>
          <w:rFonts w:ascii="Times New Roman" w:eastAsia="Times New Roman" w:hAnsi="Times New Roman" w:cs="Times New Roman"/>
          <w:b/>
          <w:bCs/>
          <w:sz w:val="24"/>
          <w:szCs w:val="24"/>
        </w:rPr>
      </w:pPr>
    </w:p>
    <w:p w14:paraId="0537835F" w14:textId="77777777" w:rsidR="00F80240" w:rsidRDefault="00F80240" w:rsidP="002B2245">
      <w:pPr>
        <w:spacing w:after="0" w:line="240" w:lineRule="auto"/>
        <w:rPr>
          <w:rFonts w:ascii="Times New Roman" w:eastAsia="Times New Roman" w:hAnsi="Times New Roman" w:cs="Times New Roman"/>
          <w:b/>
          <w:bCs/>
          <w:sz w:val="24"/>
          <w:szCs w:val="24"/>
        </w:rPr>
      </w:pPr>
    </w:p>
    <w:p w14:paraId="44CDE911" w14:textId="77777777" w:rsidR="00F80240" w:rsidRDefault="00F80240" w:rsidP="002B2245">
      <w:pPr>
        <w:spacing w:after="0" w:line="240" w:lineRule="auto"/>
        <w:rPr>
          <w:rFonts w:ascii="Times New Roman" w:eastAsia="Times New Roman" w:hAnsi="Times New Roman" w:cs="Times New Roman"/>
          <w:b/>
          <w:bCs/>
          <w:sz w:val="24"/>
          <w:szCs w:val="24"/>
        </w:rPr>
      </w:pPr>
    </w:p>
    <w:p w14:paraId="5455C239" w14:textId="3DB7874A" w:rsidR="00C96D17"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lastRenderedPageBreak/>
        <w:t xml:space="preserve">Answer the following for </w:t>
      </w:r>
      <w:r w:rsidRPr="007C0D78">
        <w:rPr>
          <w:rFonts w:ascii="Times New Roman" w:eastAsia="Times New Roman" w:hAnsi="Times New Roman" w:cs="Times New Roman"/>
          <w:b/>
          <w:bCs/>
          <w:color w:val="FF0000"/>
          <w:sz w:val="24"/>
          <w:szCs w:val="24"/>
        </w:rPr>
        <w:t>PROFESSIONAL DEVELOPMENT</w:t>
      </w:r>
      <w:r w:rsidRPr="002B2245">
        <w:rPr>
          <w:rFonts w:ascii="Times New Roman" w:eastAsia="Times New Roman" w:hAnsi="Times New Roman" w:cs="Times New Roman"/>
          <w:b/>
          <w:bCs/>
          <w:sz w:val="24"/>
          <w:szCs w:val="24"/>
        </w:rPr>
        <w:t>:</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A. Describe</w:t>
      </w:r>
      <w:r w:rsidRPr="002B2245">
        <w:rPr>
          <w:rFonts w:ascii="Times New Roman" w:eastAsia="Times New Roman" w:hAnsi="Times New Roman" w:cs="Times New Roman"/>
          <w:sz w:val="24"/>
          <w:szCs w:val="24"/>
        </w:rPr>
        <w:t xml:space="preserve"> how the proposed project will provide opportunity for professional development of UVU instructors.</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B. List</w:t>
      </w:r>
      <w:r w:rsidRPr="002B2245">
        <w:rPr>
          <w:rFonts w:ascii="Times New Roman" w:eastAsia="Times New Roman" w:hAnsi="Times New Roman" w:cs="Times New Roman"/>
          <w:sz w:val="24"/>
          <w:szCs w:val="24"/>
        </w:rPr>
        <w:t xml:space="preserve"> place and date (month-date-year) of conference. (Allow 60 days before any arrangements are made.)</w:t>
      </w:r>
    </w:p>
    <w:p w14:paraId="7908E8BC" w14:textId="77777777" w:rsidR="002B2245" w:rsidRDefault="00C96D17" w:rsidP="002B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C96D17">
        <w:rPr>
          <w:rFonts w:ascii="Times New Roman" w:eastAsia="Times New Roman" w:hAnsi="Times New Roman" w:cs="Times New Roman"/>
          <w:b/>
          <w:sz w:val="24"/>
          <w:szCs w:val="24"/>
        </w:rPr>
        <w:t>List</w:t>
      </w:r>
      <w:r>
        <w:rPr>
          <w:rFonts w:ascii="Times New Roman" w:eastAsia="Times New Roman" w:hAnsi="Times New Roman" w:cs="Times New Roman"/>
          <w:sz w:val="24"/>
          <w:szCs w:val="24"/>
        </w:rPr>
        <w:t xml:space="preserve"> all </w:t>
      </w:r>
      <w:r w:rsidR="00AA6D73" w:rsidRPr="00AA6D73">
        <w:rPr>
          <w:rFonts w:ascii="Times New Roman" w:eastAsia="Times New Roman" w:hAnsi="Times New Roman" w:cs="Times New Roman"/>
          <w:bCs/>
          <w:kern w:val="36"/>
          <w:sz w:val="24"/>
          <w:szCs w:val="24"/>
        </w:rPr>
        <w:t>Full time CTE faculty only</w:t>
      </w:r>
      <w:r w:rsidR="00AA6D73">
        <w:rPr>
          <w:rFonts w:ascii="Times New Roman" w:eastAsia="Times New Roman" w:hAnsi="Times New Roman" w:cs="Times New Roman"/>
          <w:bCs/>
          <w:kern w:val="36"/>
          <w:sz w:val="24"/>
          <w:szCs w:val="24"/>
        </w:rPr>
        <w:t xml:space="preserve"> who will be attending.</w:t>
      </w:r>
    </w:p>
    <w:p w14:paraId="65D560F1" w14:textId="77777777" w:rsidR="00C96D17" w:rsidRPr="002B2245" w:rsidRDefault="00C96D17" w:rsidP="002B2245">
      <w:pPr>
        <w:spacing w:after="0" w:line="240" w:lineRule="auto"/>
        <w:rPr>
          <w:rFonts w:ascii="Times New Roman" w:eastAsia="Times New Roman" w:hAnsi="Times New Roman" w:cs="Times New Roman"/>
          <w:sz w:val="24"/>
          <w:szCs w:val="24"/>
        </w:rPr>
      </w:pPr>
    </w:p>
    <w:p w14:paraId="537E1989" w14:textId="34827951" w:rsidR="002B2245" w:rsidRDefault="002B2245"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C74DFD6" w14:textId="7ABBCC30" w:rsidR="00AA0A38" w:rsidRDefault="00AA0A38"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195372A" w14:textId="24720520" w:rsidR="00AA0A38" w:rsidRDefault="00AA0A38"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2C59B18" w14:textId="61DBB545" w:rsidR="00AA0A38" w:rsidRDefault="00AA0A38"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4C5F1D5" w14:textId="78DB4314" w:rsidR="00AA0A38" w:rsidRDefault="00AA0A38"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EA95A25" w14:textId="11F3E4EF" w:rsidR="00AA0A38" w:rsidRDefault="00AA0A38"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7A68AB1" w14:textId="4A2767BF" w:rsidR="002B2245" w:rsidRPr="002B2245" w:rsidRDefault="002B2245" w:rsidP="002B2245">
      <w:pPr>
        <w:spacing w:after="0" w:line="240" w:lineRule="auto"/>
        <w:rPr>
          <w:rFonts w:ascii="Times New Roman" w:eastAsia="Times New Roman" w:hAnsi="Times New Roman" w:cs="Times New Roman"/>
          <w:sz w:val="24"/>
          <w:szCs w:val="24"/>
        </w:rPr>
      </w:pPr>
    </w:p>
    <w:p w14:paraId="3B236DAF" w14:textId="77777777" w:rsidR="00471A47" w:rsidRDefault="00471A47" w:rsidP="002B2245">
      <w:pPr>
        <w:spacing w:after="0" w:line="240" w:lineRule="auto"/>
        <w:rPr>
          <w:rFonts w:ascii="Times New Roman" w:eastAsia="Times New Roman" w:hAnsi="Times New Roman" w:cs="Times New Roman"/>
          <w:b/>
          <w:bCs/>
          <w:sz w:val="24"/>
          <w:szCs w:val="24"/>
        </w:rPr>
      </w:pPr>
    </w:p>
    <w:p w14:paraId="5933B40E" w14:textId="77777777" w:rsid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 xml:space="preserve">Answer the following for </w:t>
      </w:r>
      <w:r w:rsidRPr="007C0D78">
        <w:rPr>
          <w:rFonts w:ascii="Times New Roman" w:eastAsia="Times New Roman" w:hAnsi="Times New Roman" w:cs="Times New Roman"/>
          <w:b/>
          <w:bCs/>
          <w:color w:val="FF0000"/>
          <w:sz w:val="24"/>
          <w:szCs w:val="24"/>
        </w:rPr>
        <w:t xml:space="preserve">OUTREACH </w:t>
      </w:r>
      <w:r w:rsidRPr="002B2245">
        <w:rPr>
          <w:rFonts w:ascii="Times New Roman" w:eastAsia="Times New Roman" w:hAnsi="Times New Roman" w:cs="Times New Roman"/>
          <w:b/>
          <w:bCs/>
          <w:sz w:val="24"/>
          <w:szCs w:val="24"/>
        </w:rPr>
        <w:t>projects:</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A. Describe</w:t>
      </w:r>
      <w:r w:rsidRPr="002B2245">
        <w:rPr>
          <w:rFonts w:ascii="Times New Roman" w:eastAsia="Times New Roman" w:hAnsi="Times New Roman" w:cs="Times New Roman"/>
          <w:sz w:val="24"/>
          <w:szCs w:val="24"/>
        </w:rPr>
        <w:t xml:space="preserve"> how the proposed project will address each of the following special populations:</w:t>
      </w:r>
      <w:r w:rsidRPr="002B2245">
        <w:rPr>
          <w:rFonts w:ascii="Times New Roman" w:eastAsia="Times New Roman" w:hAnsi="Times New Roman" w:cs="Times New Roman"/>
          <w:sz w:val="24"/>
          <w:szCs w:val="24"/>
        </w:rPr>
        <w:br/>
        <w:t>1. Individuals from economically disadvantaged families,</w:t>
      </w:r>
      <w:r w:rsidRPr="002B2245">
        <w:rPr>
          <w:rFonts w:ascii="Times New Roman" w:eastAsia="Times New Roman" w:hAnsi="Times New Roman" w:cs="Times New Roman"/>
          <w:sz w:val="24"/>
          <w:szCs w:val="24"/>
        </w:rPr>
        <w:br/>
        <w:t>2. Individuals with limited English proficiency,</w:t>
      </w:r>
      <w:r w:rsidRPr="002B2245">
        <w:rPr>
          <w:rFonts w:ascii="Times New Roman" w:eastAsia="Times New Roman" w:hAnsi="Times New Roman" w:cs="Times New Roman"/>
          <w:sz w:val="24"/>
          <w:szCs w:val="24"/>
        </w:rPr>
        <w:br/>
        <w:t>3. Displaced homemakers,</w:t>
      </w:r>
      <w:r w:rsidRPr="002B2245">
        <w:rPr>
          <w:rFonts w:ascii="Times New Roman" w:eastAsia="Times New Roman" w:hAnsi="Times New Roman" w:cs="Times New Roman"/>
          <w:sz w:val="24"/>
          <w:szCs w:val="24"/>
        </w:rPr>
        <w:br/>
        <w:t>4. Single parents,</w:t>
      </w:r>
      <w:r w:rsidRPr="002B2245">
        <w:rPr>
          <w:rFonts w:ascii="Times New Roman" w:eastAsia="Times New Roman" w:hAnsi="Times New Roman" w:cs="Times New Roman"/>
          <w:sz w:val="24"/>
          <w:szCs w:val="24"/>
        </w:rPr>
        <w:br/>
        <w:t>5. Individuals with disabilities,</w:t>
      </w:r>
      <w:r w:rsidRPr="002B2245">
        <w:rPr>
          <w:rFonts w:ascii="Times New Roman" w:eastAsia="Times New Roman" w:hAnsi="Times New Roman" w:cs="Times New Roman"/>
          <w:sz w:val="24"/>
          <w:szCs w:val="24"/>
        </w:rPr>
        <w:br/>
        <w:t>6. Individuals preparing for non-traditional fields,</w:t>
      </w:r>
      <w:r w:rsidRPr="002B2245">
        <w:rPr>
          <w:rFonts w:ascii="Times New Roman" w:eastAsia="Times New Roman" w:hAnsi="Times New Roman" w:cs="Times New Roman"/>
          <w:sz w:val="24"/>
          <w:szCs w:val="24"/>
        </w:rPr>
        <w:br/>
        <w:t>7. Individuals with other barriers to educational achievement.</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B. Describe</w:t>
      </w:r>
      <w:r w:rsidRPr="002B2245">
        <w:rPr>
          <w:rFonts w:ascii="Times New Roman" w:eastAsia="Times New Roman" w:hAnsi="Times New Roman" w:cs="Times New Roman"/>
          <w:sz w:val="24"/>
          <w:szCs w:val="24"/>
        </w:rPr>
        <w:t xml:space="preserve"> how the proposed project will assist in recruiting and completion of UVU CTE students. </w:t>
      </w:r>
    </w:p>
    <w:p w14:paraId="4C429FBD" w14:textId="4BEEC188" w:rsidR="007D0042" w:rsidRDefault="007D0042"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183667C" w14:textId="48FF61FD"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85EF092" w14:textId="0E7A938E"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F7B73BF" w14:textId="0E1432F8"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7F3F9A2" w14:textId="77777777"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FD08B3D" w14:textId="77777777" w:rsidR="00AA0A38" w:rsidRDefault="00AA0A38" w:rsidP="007D00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34B8E59" w14:textId="77777777" w:rsidR="002B2245" w:rsidRP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sz w:val="24"/>
          <w:szCs w:val="24"/>
        </w:rPr>
        <w:t xml:space="preserve">  </w:t>
      </w:r>
    </w:p>
    <w:p w14:paraId="34A0EE42" w14:textId="79FD397B" w:rsidR="002B2245" w:rsidRPr="002B2245" w:rsidRDefault="002B2245" w:rsidP="002B2245">
      <w:pPr>
        <w:spacing w:after="0" w:line="240" w:lineRule="auto"/>
        <w:rPr>
          <w:rFonts w:ascii="Times New Roman" w:eastAsia="Times New Roman" w:hAnsi="Times New Roman" w:cs="Times New Roman"/>
          <w:sz w:val="24"/>
          <w:szCs w:val="24"/>
        </w:rPr>
      </w:pPr>
      <w:r w:rsidRPr="002B2245">
        <w:rPr>
          <w:rFonts w:ascii="Times New Roman" w:eastAsia="Times New Roman" w:hAnsi="Times New Roman" w:cs="Times New Roman"/>
          <w:b/>
          <w:bCs/>
          <w:sz w:val="24"/>
          <w:szCs w:val="24"/>
        </w:rPr>
        <w:t xml:space="preserve">Answer the following for </w:t>
      </w:r>
      <w:r w:rsidR="000F069F">
        <w:rPr>
          <w:rFonts w:ascii="Times New Roman" w:eastAsia="Times New Roman" w:hAnsi="Times New Roman" w:cs="Times New Roman"/>
          <w:b/>
          <w:bCs/>
          <w:color w:val="FF0000"/>
          <w:sz w:val="24"/>
          <w:szCs w:val="24"/>
        </w:rPr>
        <w:t>CAREER</w:t>
      </w:r>
      <w:r w:rsidR="000F069F" w:rsidRPr="000F069F">
        <w:rPr>
          <w:rFonts w:ascii="Times New Roman" w:eastAsia="Times New Roman" w:hAnsi="Times New Roman" w:cs="Times New Roman"/>
          <w:b/>
          <w:bCs/>
          <w:color w:val="FF0000"/>
          <w:sz w:val="24"/>
          <w:szCs w:val="24"/>
        </w:rPr>
        <w:t xml:space="preserve"> </w:t>
      </w:r>
      <w:r w:rsidRPr="007C0D78">
        <w:rPr>
          <w:rFonts w:ascii="Times New Roman" w:eastAsia="Times New Roman" w:hAnsi="Times New Roman" w:cs="Times New Roman"/>
          <w:b/>
          <w:bCs/>
          <w:color w:val="FF0000"/>
          <w:sz w:val="24"/>
          <w:szCs w:val="24"/>
        </w:rPr>
        <w:t xml:space="preserve">PATHWAY </w:t>
      </w:r>
      <w:r w:rsidRPr="002B2245">
        <w:rPr>
          <w:rFonts w:ascii="Times New Roman" w:eastAsia="Times New Roman" w:hAnsi="Times New Roman" w:cs="Times New Roman"/>
          <w:b/>
          <w:bCs/>
          <w:sz w:val="24"/>
          <w:szCs w:val="24"/>
        </w:rPr>
        <w:t>projects:</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A. Describe</w:t>
      </w:r>
      <w:r w:rsidRPr="002B2245">
        <w:rPr>
          <w:rFonts w:ascii="Times New Roman" w:eastAsia="Times New Roman" w:hAnsi="Times New Roman" w:cs="Times New Roman"/>
          <w:sz w:val="24"/>
          <w:szCs w:val="24"/>
        </w:rPr>
        <w:t xml:space="preserve"> how the proposed project will assist UVU faculty/staff/administration in achieving the objectives of Career Pathways relationships with regional faculty/staff/administration members.</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B. Describe</w:t>
      </w:r>
      <w:r w:rsidRPr="002B2245">
        <w:rPr>
          <w:rFonts w:ascii="Times New Roman" w:eastAsia="Times New Roman" w:hAnsi="Times New Roman" w:cs="Times New Roman"/>
          <w:sz w:val="24"/>
          <w:szCs w:val="24"/>
        </w:rPr>
        <w:t xml:space="preserve"> how the proposed project will address a priority or need for the advancement of Career Pathways and describe the desired outcome of the project.</w:t>
      </w:r>
      <w:r w:rsidRPr="002B2245">
        <w:rPr>
          <w:rFonts w:ascii="Times New Roman" w:eastAsia="Times New Roman" w:hAnsi="Times New Roman" w:cs="Times New Roman"/>
          <w:sz w:val="24"/>
          <w:szCs w:val="24"/>
        </w:rPr>
        <w:br/>
      </w:r>
      <w:r w:rsidRPr="002B2245">
        <w:rPr>
          <w:rFonts w:ascii="Times New Roman" w:eastAsia="Times New Roman" w:hAnsi="Times New Roman" w:cs="Times New Roman"/>
          <w:b/>
          <w:bCs/>
          <w:sz w:val="24"/>
          <w:szCs w:val="24"/>
        </w:rPr>
        <w:t>C. Describe</w:t>
      </w:r>
      <w:r w:rsidRPr="002B2245">
        <w:rPr>
          <w:rFonts w:ascii="Times New Roman" w:eastAsia="Times New Roman" w:hAnsi="Times New Roman" w:cs="Times New Roman"/>
          <w:sz w:val="24"/>
          <w:szCs w:val="24"/>
        </w:rPr>
        <w:t xml:space="preserve"> how the proposed project fits into your Pathways short, medium, and long-</w:t>
      </w:r>
      <w:r w:rsidR="00E169BC">
        <w:rPr>
          <w:rFonts w:ascii="Times New Roman" w:eastAsia="Times New Roman" w:hAnsi="Times New Roman" w:cs="Times New Roman"/>
          <w:sz w:val="24"/>
          <w:szCs w:val="24"/>
        </w:rPr>
        <w:t>term</w:t>
      </w:r>
      <w:r w:rsidRPr="002B2245">
        <w:rPr>
          <w:rFonts w:ascii="Times New Roman" w:eastAsia="Times New Roman" w:hAnsi="Times New Roman" w:cs="Times New Roman"/>
          <w:sz w:val="24"/>
          <w:szCs w:val="24"/>
        </w:rPr>
        <w:t xml:space="preserve"> goals. </w:t>
      </w:r>
    </w:p>
    <w:p w14:paraId="680C04CB" w14:textId="60E736C2" w:rsidR="00F67A36" w:rsidRDefault="00F67A36"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12CA0B9" w14:textId="481E906E"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797A0C7" w14:textId="6EFFE3CF"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9D35D27" w14:textId="6CA9A32B"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2E58814" w14:textId="7AA250FC"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009DF10" w14:textId="55BF4B0B" w:rsidR="00AA0A38"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6AEC3DB" w14:textId="77777777" w:rsidR="00AA0A38" w:rsidRPr="002B2245" w:rsidRDefault="00AA0A38" w:rsidP="00AA0A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E903AFE" w14:textId="24A74268" w:rsidR="00B56F05" w:rsidRDefault="00B56F05" w:rsidP="00CC28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E33E52F" w14:textId="77777777" w:rsidR="004756AA" w:rsidRPr="00B56F05" w:rsidRDefault="00B56F05" w:rsidP="00B56F05">
      <w:pPr>
        <w:spacing w:after="0" w:line="240" w:lineRule="auto"/>
        <w:jc w:val="both"/>
        <w:rPr>
          <w:rFonts w:ascii="Times New Roman" w:eastAsia="Times New Roman" w:hAnsi="Times New Roman" w:cs="Times New Roman"/>
          <w:b/>
          <w:sz w:val="24"/>
          <w:szCs w:val="24"/>
        </w:rPr>
      </w:pPr>
      <w:r w:rsidRPr="00B56F05">
        <w:rPr>
          <w:rFonts w:ascii="Times New Roman" w:eastAsia="Times New Roman" w:hAnsi="Times New Roman" w:cs="Times New Roman"/>
          <w:b/>
          <w:sz w:val="24"/>
          <w:szCs w:val="24"/>
        </w:rPr>
        <w:t>W</w:t>
      </w:r>
      <w:r w:rsidR="004756AA" w:rsidRPr="00B56F05">
        <w:rPr>
          <w:rFonts w:ascii="Times New Roman" w:eastAsia="Times New Roman" w:hAnsi="Times New Roman" w:cs="Times New Roman"/>
          <w:b/>
          <w:sz w:val="24"/>
          <w:szCs w:val="24"/>
        </w:rPr>
        <w:t>e, the undersigned, have read, understand and agree to accept responsibility for the federal, state and college regulations, guidelines and procedures</w:t>
      </w:r>
      <w:r w:rsidR="009A18A5" w:rsidRPr="00B56F05">
        <w:rPr>
          <w:rFonts w:ascii="Times New Roman" w:eastAsia="Times New Roman" w:hAnsi="Times New Roman" w:cs="Times New Roman"/>
          <w:b/>
          <w:sz w:val="24"/>
          <w:szCs w:val="24"/>
        </w:rPr>
        <w:t>. Also, as recipient of CTE funding, I attest that I have read and agree to comply with the terms and conditions listed below. I further acknowledge that failure to comply with these terms and conditions may result in consequences and/or penalties, including withdrawal of the funds.</w:t>
      </w:r>
      <w:r w:rsidR="004756AA" w:rsidRPr="00B56F05">
        <w:rPr>
          <w:rFonts w:ascii="Times New Roman" w:eastAsia="Times New Roman" w:hAnsi="Times New Roman" w:cs="Times New Roman"/>
          <w:b/>
          <w:sz w:val="24"/>
          <w:szCs w:val="24"/>
        </w:rPr>
        <w:t xml:space="preserve"> </w:t>
      </w:r>
    </w:p>
    <w:p w14:paraId="67EC1DC7" w14:textId="77777777" w:rsidR="00B56F05" w:rsidRPr="004756AA" w:rsidRDefault="00B56F05" w:rsidP="00B56F05">
      <w:pPr>
        <w:spacing w:after="0" w:line="240" w:lineRule="auto"/>
        <w:jc w:val="both"/>
        <w:rPr>
          <w:rFonts w:ascii="Times New Roman" w:eastAsia="Times New Roman" w:hAnsi="Times New Roman" w:cs="Times New Roman"/>
          <w:b/>
          <w:sz w:val="24"/>
          <w:szCs w:val="24"/>
        </w:rPr>
      </w:pPr>
    </w:p>
    <w:p w14:paraId="683F5619" w14:textId="77777777" w:rsidR="007C0D78" w:rsidRDefault="007C0D78" w:rsidP="007C0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p>
    <w:p w14:paraId="60D6F21E" w14:textId="77777777" w:rsidR="007C0D78" w:rsidRDefault="004C0E7E" w:rsidP="007C0D78">
      <w:pPr>
        <w:spacing w:after="0" w:line="240" w:lineRule="auto"/>
        <w:rPr>
          <w:rFonts w:ascii="Times New Roman" w:eastAsia="Times New Roman" w:hAnsi="Times New Roman" w:cs="Times New Roman"/>
        </w:rPr>
      </w:pPr>
      <w:r w:rsidRPr="00B56F05">
        <w:rPr>
          <w:rFonts w:ascii="Times New Roman" w:eastAsia="Times New Roman" w:hAnsi="Times New Roman" w:cs="Times New Roman"/>
        </w:rPr>
        <w:t>Project Lead</w:t>
      </w:r>
      <w:r w:rsidR="007C0D78" w:rsidRPr="00B56F05">
        <w:rPr>
          <w:rFonts w:ascii="Times New Roman" w:eastAsia="Times New Roman" w:hAnsi="Times New Roman" w:cs="Times New Roman"/>
        </w:rPr>
        <w:t xml:space="preserve"> Signature</w:t>
      </w:r>
      <w:r w:rsidRPr="00B56F05">
        <w:rPr>
          <w:rFonts w:ascii="Times New Roman" w:eastAsia="Times New Roman" w:hAnsi="Times New Roman" w:cs="Times New Roman"/>
        </w:rPr>
        <w:tab/>
      </w:r>
      <w:r w:rsidR="007C0D78" w:rsidRPr="00B56F05">
        <w:rPr>
          <w:rFonts w:ascii="Times New Roman" w:eastAsia="Times New Roman" w:hAnsi="Times New Roman" w:cs="Times New Roman"/>
        </w:rPr>
        <w:tab/>
      </w:r>
      <w:r w:rsidR="00B56F05">
        <w:rPr>
          <w:rFonts w:ascii="Times New Roman" w:eastAsia="Times New Roman" w:hAnsi="Times New Roman" w:cs="Times New Roman"/>
        </w:rPr>
        <w:tab/>
      </w:r>
      <w:r w:rsidR="007C0D78" w:rsidRPr="00B56F05">
        <w:rPr>
          <w:rFonts w:ascii="Times New Roman" w:eastAsia="Times New Roman" w:hAnsi="Times New Roman" w:cs="Times New Roman"/>
        </w:rPr>
        <w:tab/>
      </w:r>
      <w:r w:rsidR="007C0D78" w:rsidRPr="00B56F05">
        <w:rPr>
          <w:rFonts w:ascii="Times New Roman" w:eastAsia="Times New Roman" w:hAnsi="Times New Roman" w:cs="Times New Roman"/>
        </w:rPr>
        <w:tab/>
        <w:t>Date</w:t>
      </w:r>
    </w:p>
    <w:p w14:paraId="31135E76" w14:textId="77777777" w:rsidR="00BC799F" w:rsidRDefault="00BC799F" w:rsidP="007C0D78">
      <w:pPr>
        <w:spacing w:after="0" w:line="240" w:lineRule="auto"/>
        <w:rPr>
          <w:rFonts w:ascii="Times New Roman" w:eastAsia="Times New Roman" w:hAnsi="Times New Roman" w:cs="Times New Roman"/>
        </w:rPr>
      </w:pPr>
    </w:p>
    <w:p w14:paraId="4F1BAE7B" w14:textId="77777777" w:rsidR="00BC799F" w:rsidRDefault="00BC799F" w:rsidP="007C0D78">
      <w:pPr>
        <w:spacing w:after="0" w:line="240" w:lineRule="auto"/>
        <w:rPr>
          <w:rFonts w:ascii="Times New Roman" w:eastAsia="Times New Roman" w:hAnsi="Times New Roman" w:cs="Times New Roman"/>
        </w:rPr>
      </w:pPr>
    </w:p>
    <w:p w14:paraId="740187D0" w14:textId="77777777" w:rsidR="00BC799F" w:rsidRPr="00BC799F" w:rsidRDefault="00BC799F" w:rsidP="007C0D78">
      <w:pPr>
        <w:spacing w:after="0" w:line="240" w:lineRule="auto"/>
        <w:rPr>
          <w:rFonts w:ascii="Times New Roman" w:eastAsia="Times New Roman" w:hAnsi="Times New Roman" w:cs="Times New Roman"/>
          <w:b/>
        </w:rPr>
      </w:pPr>
      <w:r w:rsidRPr="00BC799F">
        <w:rPr>
          <w:rFonts w:ascii="Times New Roman" w:eastAsia="Times New Roman" w:hAnsi="Times New Roman" w:cs="Times New Roman"/>
          <w:b/>
        </w:rPr>
        <w:t>________________________________</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__________________________</w:t>
      </w:r>
    </w:p>
    <w:p w14:paraId="79C41C50" w14:textId="77777777" w:rsidR="00BC799F" w:rsidRDefault="00BC799F" w:rsidP="007C0D78">
      <w:pPr>
        <w:spacing w:after="0" w:line="240" w:lineRule="auto"/>
        <w:rPr>
          <w:rFonts w:ascii="Times New Roman" w:eastAsia="Times New Roman" w:hAnsi="Times New Roman" w:cs="Times New Roman"/>
        </w:rPr>
      </w:pPr>
      <w:r>
        <w:rPr>
          <w:rFonts w:ascii="Times New Roman" w:eastAsia="Times New Roman" w:hAnsi="Times New Roman" w:cs="Times New Roman"/>
        </w:rPr>
        <w:t>Department Chair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737F1CAD" w14:textId="77777777" w:rsidR="00BC799F" w:rsidRPr="00B56F05" w:rsidRDefault="00BC799F" w:rsidP="007C0D78">
      <w:pPr>
        <w:spacing w:after="0" w:line="240" w:lineRule="auto"/>
        <w:rPr>
          <w:rFonts w:ascii="Times New Roman" w:eastAsia="Times New Roman" w:hAnsi="Times New Roman" w:cs="Times New Roman"/>
        </w:rPr>
      </w:pPr>
    </w:p>
    <w:p w14:paraId="6E7BFD2D" w14:textId="77777777" w:rsidR="007C0D78" w:rsidRPr="00B56F05" w:rsidRDefault="007C0D78" w:rsidP="007C0D78">
      <w:pPr>
        <w:spacing w:after="0" w:line="240" w:lineRule="auto"/>
        <w:rPr>
          <w:rFonts w:ascii="Times New Roman" w:eastAsia="Times New Roman" w:hAnsi="Times New Roman" w:cs="Times New Roman"/>
        </w:rPr>
      </w:pPr>
    </w:p>
    <w:p w14:paraId="25AC8995" w14:textId="77777777" w:rsidR="002B2245" w:rsidRDefault="002B2245" w:rsidP="007C0D78">
      <w:pPr>
        <w:spacing w:after="0" w:line="240" w:lineRule="auto"/>
      </w:pPr>
    </w:p>
    <w:p w14:paraId="6726D1B3" w14:textId="77777777" w:rsidR="00FA5334" w:rsidRPr="00FA5334" w:rsidRDefault="00FA5334" w:rsidP="00FA5334">
      <w:pPr>
        <w:rPr>
          <w:b/>
          <w:color w:val="FF0000"/>
          <w:u w:val="single"/>
        </w:rPr>
      </w:pPr>
      <w:r w:rsidRPr="00FA5334">
        <w:rPr>
          <w:b/>
          <w:color w:val="FF0000"/>
          <w:u w:val="single"/>
        </w:rPr>
        <w:t>Terms and Conditions</w:t>
      </w:r>
    </w:p>
    <w:p w14:paraId="57479F2F" w14:textId="77777777" w:rsidR="00FA5334" w:rsidRPr="009A18A5" w:rsidRDefault="00FA5334" w:rsidP="009A18A5">
      <w:pPr>
        <w:spacing w:after="0" w:line="240" w:lineRule="auto"/>
        <w:jc w:val="both"/>
        <w:rPr>
          <w:sz w:val="20"/>
          <w:szCs w:val="20"/>
          <w:u w:val="single"/>
        </w:rPr>
      </w:pPr>
      <w:r w:rsidRPr="009A18A5">
        <w:rPr>
          <w:sz w:val="20"/>
          <w:szCs w:val="20"/>
          <w:u w:val="single"/>
        </w:rPr>
        <w:t>Carl D. Perkins Career and Technical Education Improvement Act of 2006</w:t>
      </w:r>
    </w:p>
    <w:p w14:paraId="71B2C223" w14:textId="77777777" w:rsidR="009A18A5" w:rsidRPr="009A18A5" w:rsidRDefault="00FA5334" w:rsidP="009A18A5">
      <w:pPr>
        <w:spacing w:after="120" w:line="240" w:lineRule="auto"/>
        <w:jc w:val="both"/>
        <w:rPr>
          <w:sz w:val="20"/>
          <w:szCs w:val="20"/>
        </w:rPr>
      </w:pPr>
      <w:r w:rsidRPr="009A18A5">
        <w:rPr>
          <w:sz w:val="20"/>
          <w:szCs w:val="20"/>
        </w:rPr>
        <w:t xml:space="preserve">The Project Leader </w:t>
      </w:r>
      <w:r w:rsidR="000F069F">
        <w:rPr>
          <w:sz w:val="20"/>
          <w:szCs w:val="20"/>
        </w:rPr>
        <w:t>indicates</w:t>
      </w:r>
      <w:r w:rsidRPr="009A18A5">
        <w:rPr>
          <w:sz w:val="20"/>
          <w:szCs w:val="20"/>
        </w:rPr>
        <w:t xml:space="preserve"> that they have read and understand UVU's Financial Affairs and Development, Human Resources</w:t>
      </w:r>
      <w:r w:rsidR="0059409D">
        <w:rPr>
          <w:sz w:val="20"/>
          <w:szCs w:val="20"/>
        </w:rPr>
        <w:t>’</w:t>
      </w:r>
      <w:r w:rsidRPr="009A18A5">
        <w:rPr>
          <w:sz w:val="20"/>
          <w:szCs w:val="20"/>
        </w:rPr>
        <w:t xml:space="preserve"> policies and procedures </w:t>
      </w:r>
      <w:r w:rsidR="005C60A1">
        <w:rPr>
          <w:sz w:val="20"/>
          <w:szCs w:val="20"/>
        </w:rPr>
        <w:t xml:space="preserve">and </w:t>
      </w:r>
      <w:r w:rsidRPr="009A18A5">
        <w:rPr>
          <w:sz w:val="20"/>
          <w:szCs w:val="20"/>
        </w:rPr>
        <w:t>received proper approval from the IRB if the project involves research concerning human subjects and will abide by ALL terms and conditions of the CTE office (indicated below).</w:t>
      </w:r>
    </w:p>
    <w:p w14:paraId="71CEA06A" w14:textId="77777777" w:rsidR="009A18A5" w:rsidRPr="009A18A5" w:rsidRDefault="00FA5334" w:rsidP="009A18A5">
      <w:pPr>
        <w:spacing w:after="120" w:line="240" w:lineRule="auto"/>
        <w:jc w:val="both"/>
        <w:rPr>
          <w:sz w:val="20"/>
          <w:szCs w:val="20"/>
        </w:rPr>
      </w:pPr>
      <w:r w:rsidRPr="009A18A5">
        <w:rPr>
          <w:sz w:val="20"/>
          <w:szCs w:val="20"/>
        </w:rPr>
        <w:t>As a nonprofit institution, Utah Valley University has a public mission. The public depends on the university to conduct its affairs (including all sponsored programs) in an objective and honest way.</w:t>
      </w:r>
      <w:r w:rsidR="009A18A5" w:rsidRPr="009A18A5">
        <w:rPr>
          <w:sz w:val="20"/>
          <w:szCs w:val="20"/>
        </w:rPr>
        <w:t xml:space="preserve"> </w:t>
      </w:r>
    </w:p>
    <w:p w14:paraId="1EECEB56" w14:textId="77777777" w:rsidR="009A18A5" w:rsidRPr="009A18A5" w:rsidRDefault="00FA5334" w:rsidP="009A18A5">
      <w:pPr>
        <w:spacing w:after="120" w:line="240" w:lineRule="auto"/>
        <w:jc w:val="both"/>
        <w:rPr>
          <w:sz w:val="20"/>
          <w:szCs w:val="20"/>
        </w:rPr>
      </w:pPr>
      <w:r w:rsidRPr="009A18A5">
        <w:rPr>
          <w:sz w:val="20"/>
          <w:szCs w:val="20"/>
        </w:rPr>
        <w:t>The Department of Career &amp; Technical Education (CTE) regularly funds projects based on specific criteria thoughtfully designed in support of CTE's overall mission within the institution and the community-at-large.</w:t>
      </w:r>
    </w:p>
    <w:p w14:paraId="020CFA38" w14:textId="752E99A6" w:rsidR="009A18A5" w:rsidRPr="009A18A5" w:rsidRDefault="00FA5334" w:rsidP="009A18A5">
      <w:pPr>
        <w:spacing w:after="120" w:line="240" w:lineRule="auto"/>
        <w:jc w:val="both"/>
        <w:rPr>
          <w:sz w:val="20"/>
          <w:szCs w:val="20"/>
        </w:rPr>
      </w:pPr>
      <w:r w:rsidRPr="009A18A5">
        <w:rPr>
          <w:sz w:val="20"/>
          <w:szCs w:val="20"/>
        </w:rPr>
        <w:t xml:space="preserve">Post-award administration begins the moment a project is funded. Those that are involved in the project must carefully examine the terms and conditions of the contract </w:t>
      </w:r>
      <w:r w:rsidR="00CC06C5" w:rsidRPr="009A18A5">
        <w:rPr>
          <w:sz w:val="20"/>
          <w:szCs w:val="20"/>
        </w:rPr>
        <w:t>regarding</w:t>
      </w:r>
      <w:r w:rsidRPr="009A18A5">
        <w:rPr>
          <w:sz w:val="20"/>
          <w:szCs w:val="20"/>
        </w:rPr>
        <w:t xml:space="preserve"> requirements for both financial management and non-financial management. Identifying any special terms and conditions at the outset is critical to assure appropriate post-award management of a contract.</w:t>
      </w:r>
    </w:p>
    <w:p w14:paraId="46E7DDC2" w14:textId="77777777" w:rsidR="009A18A5" w:rsidRPr="009A18A5" w:rsidRDefault="00FA5334" w:rsidP="009A18A5">
      <w:pPr>
        <w:spacing w:after="120" w:line="240" w:lineRule="auto"/>
        <w:jc w:val="both"/>
        <w:rPr>
          <w:sz w:val="20"/>
          <w:szCs w:val="20"/>
        </w:rPr>
      </w:pPr>
      <w:r w:rsidRPr="009A18A5">
        <w:rPr>
          <w:sz w:val="20"/>
          <w:szCs w:val="20"/>
        </w:rPr>
        <w:t>Whenever an individual or group accepts funding from any sponsor, that individual or group is accepting and agreeing to comply with the terms and conditions as determined by the sponsor. Failure to comply with the terms and conditions of the sponsor may result in consequences (non-financial) or penalties (financial) to the individual or group that accepted the funds.</w:t>
      </w:r>
    </w:p>
    <w:p w14:paraId="24041793" w14:textId="77777777" w:rsidR="00AA0A38" w:rsidRDefault="00AA0A38" w:rsidP="009A18A5">
      <w:pPr>
        <w:spacing w:after="0" w:line="240" w:lineRule="auto"/>
        <w:jc w:val="both"/>
        <w:rPr>
          <w:sz w:val="20"/>
          <w:szCs w:val="20"/>
          <w:u w:val="single"/>
        </w:rPr>
      </w:pPr>
    </w:p>
    <w:p w14:paraId="483323C9" w14:textId="199C80C0" w:rsidR="00FA5334" w:rsidRPr="009A18A5" w:rsidRDefault="00FA5334" w:rsidP="009A18A5">
      <w:pPr>
        <w:spacing w:after="0" w:line="240" w:lineRule="auto"/>
        <w:jc w:val="both"/>
        <w:rPr>
          <w:sz w:val="20"/>
          <w:szCs w:val="20"/>
          <w:u w:val="single"/>
        </w:rPr>
      </w:pPr>
      <w:r w:rsidRPr="009A18A5">
        <w:rPr>
          <w:sz w:val="20"/>
          <w:szCs w:val="20"/>
          <w:u w:val="single"/>
        </w:rPr>
        <w:t>GENERAL TERMS AND CONDITIONS of CTE Contracts</w:t>
      </w:r>
    </w:p>
    <w:p w14:paraId="6CF0AB5C" w14:textId="77777777" w:rsidR="009A18A5" w:rsidRPr="009A18A5" w:rsidRDefault="00FA5334" w:rsidP="009A18A5">
      <w:pPr>
        <w:spacing w:after="120" w:line="240" w:lineRule="auto"/>
        <w:jc w:val="both"/>
        <w:rPr>
          <w:sz w:val="20"/>
          <w:szCs w:val="20"/>
        </w:rPr>
      </w:pPr>
      <w:r w:rsidRPr="009A18A5">
        <w:rPr>
          <w:sz w:val="20"/>
          <w:szCs w:val="20"/>
        </w:rPr>
        <w:t>Acceptance of a CTE contract to conduct an approved project obligates the receiver to use the funds as specified in the approved CTE contract, appropriate uses and within college policy, state and/or federal regulations. Any change in the scope or direction of an approved project must be reported in writing to the Department of Career and Technical Education prior to implementing the change.</w:t>
      </w:r>
    </w:p>
    <w:p w14:paraId="67EAE45A" w14:textId="77777777" w:rsidR="009A18A5" w:rsidRPr="009A18A5" w:rsidRDefault="00FA5334" w:rsidP="009A18A5">
      <w:pPr>
        <w:spacing w:after="120" w:line="240" w:lineRule="auto"/>
        <w:jc w:val="both"/>
        <w:rPr>
          <w:sz w:val="20"/>
          <w:szCs w:val="20"/>
        </w:rPr>
      </w:pPr>
      <w:r w:rsidRPr="009A18A5">
        <w:rPr>
          <w:sz w:val="20"/>
          <w:szCs w:val="20"/>
        </w:rPr>
        <w:t xml:space="preserve">When accepting funding from the CTE department, those awarded must become familiar with all relevant college policies, as well as any state or federal statutes, regulations, etc. that may apply. The Office of </w:t>
      </w:r>
      <w:r w:rsidR="0059409D">
        <w:rPr>
          <w:sz w:val="20"/>
          <w:szCs w:val="20"/>
        </w:rPr>
        <w:t xml:space="preserve">University </w:t>
      </w:r>
      <w:r w:rsidRPr="009A18A5">
        <w:rPr>
          <w:sz w:val="20"/>
          <w:szCs w:val="20"/>
        </w:rPr>
        <w:t xml:space="preserve">Compliance and </w:t>
      </w:r>
      <w:r w:rsidR="0059409D">
        <w:rPr>
          <w:sz w:val="20"/>
          <w:szCs w:val="20"/>
        </w:rPr>
        <w:t xml:space="preserve">the </w:t>
      </w:r>
      <w:r w:rsidRPr="009A18A5">
        <w:rPr>
          <w:sz w:val="20"/>
          <w:szCs w:val="20"/>
        </w:rPr>
        <w:t xml:space="preserve">Policy </w:t>
      </w:r>
      <w:r w:rsidR="0059409D">
        <w:rPr>
          <w:sz w:val="20"/>
          <w:szCs w:val="20"/>
        </w:rPr>
        <w:t>Office</w:t>
      </w:r>
      <w:r w:rsidRPr="009A18A5">
        <w:rPr>
          <w:sz w:val="20"/>
          <w:szCs w:val="20"/>
        </w:rPr>
        <w:t xml:space="preserve"> can assist awardees in addressing such obligations. Those awarded must comply with the award contract and the appropriate uses guidelines for managing a CTE Award, including the timely designation of a responsible party to oversee the financial obligations of the award. Funds cannot be accessed until those awarded attend Perkin’s Orientation and receive a BANNER index.</w:t>
      </w:r>
    </w:p>
    <w:p w14:paraId="39473B52" w14:textId="77777777" w:rsidR="00FA5334" w:rsidRPr="009A18A5" w:rsidRDefault="00FA5334" w:rsidP="009A18A5">
      <w:pPr>
        <w:spacing w:after="0" w:line="240" w:lineRule="auto"/>
        <w:jc w:val="both"/>
        <w:rPr>
          <w:sz w:val="20"/>
          <w:szCs w:val="20"/>
        </w:rPr>
      </w:pPr>
      <w:r w:rsidRPr="009A18A5">
        <w:rPr>
          <w:sz w:val="20"/>
          <w:szCs w:val="20"/>
        </w:rPr>
        <w:t xml:space="preserve">It is important that those awarded put in place a sound plan for maintaining appropriate documentation of expenses and expenditures at the outset of a project. A plan for reporting project outcomes should be made as early in the project as reasonable. CTE awardees will be expected to complete </w:t>
      </w:r>
      <w:proofErr w:type="gramStart"/>
      <w:r w:rsidRPr="009A18A5">
        <w:rPr>
          <w:sz w:val="20"/>
          <w:szCs w:val="20"/>
        </w:rPr>
        <w:t>all of</w:t>
      </w:r>
      <w:proofErr w:type="gramEnd"/>
      <w:r w:rsidRPr="009A18A5">
        <w:rPr>
          <w:sz w:val="20"/>
          <w:szCs w:val="20"/>
        </w:rPr>
        <w:t xml:space="preserve"> the following:</w:t>
      </w:r>
    </w:p>
    <w:p w14:paraId="7CBB7E78" w14:textId="17C96699" w:rsidR="009A18A5" w:rsidRPr="009A18A5" w:rsidRDefault="00FA5334" w:rsidP="009A18A5">
      <w:pPr>
        <w:pStyle w:val="ListParagraph"/>
        <w:numPr>
          <w:ilvl w:val="0"/>
          <w:numId w:val="12"/>
        </w:numPr>
        <w:spacing w:after="0" w:line="240" w:lineRule="auto"/>
        <w:jc w:val="both"/>
        <w:rPr>
          <w:sz w:val="20"/>
          <w:szCs w:val="20"/>
        </w:rPr>
      </w:pPr>
      <w:r w:rsidRPr="009A18A5">
        <w:rPr>
          <w:sz w:val="20"/>
          <w:szCs w:val="20"/>
        </w:rPr>
        <w:lastRenderedPageBreak/>
        <w:t>The Project Lead must attend Perkins Orientation before access to the funds is given.</w:t>
      </w:r>
    </w:p>
    <w:p w14:paraId="3FEFBEF3" w14:textId="2471C7A3" w:rsidR="00FA5334" w:rsidRDefault="00FA5334" w:rsidP="00FA5334">
      <w:pPr>
        <w:pStyle w:val="ListParagraph"/>
        <w:numPr>
          <w:ilvl w:val="0"/>
          <w:numId w:val="12"/>
        </w:numPr>
        <w:spacing w:after="0" w:line="240" w:lineRule="auto"/>
        <w:jc w:val="both"/>
        <w:rPr>
          <w:sz w:val="20"/>
          <w:szCs w:val="20"/>
        </w:rPr>
      </w:pPr>
      <w:r w:rsidRPr="00B56F05">
        <w:rPr>
          <w:sz w:val="20"/>
          <w:szCs w:val="20"/>
        </w:rPr>
        <w:t xml:space="preserve">The Project Lead must complete the online template for the Year End Accountability Report in accordance </w:t>
      </w:r>
      <w:proofErr w:type="gramStart"/>
      <w:r w:rsidRPr="00B56F05">
        <w:rPr>
          <w:sz w:val="20"/>
          <w:szCs w:val="20"/>
        </w:rPr>
        <w:t>to</w:t>
      </w:r>
      <w:proofErr w:type="gramEnd"/>
      <w:r w:rsidRPr="00B56F05">
        <w:rPr>
          <w:sz w:val="20"/>
          <w:szCs w:val="20"/>
        </w:rPr>
        <w:t xml:space="preserve"> the dates on the CURRENT Perkins Calendar for end of year reporting.  </w:t>
      </w:r>
    </w:p>
    <w:p w14:paraId="12BDBECB" w14:textId="4AD8BD2D" w:rsidR="00CC06C5" w:rsidRPr="00CC06C5" w:rsidRDefault="00CC06C5" w:rsidP="00CC06C5">
      <w:pPr>
        <w:spacing w:after="0" w:line="240" w:lineRule="auto"/>
        <w:jc w:val="center"/>
        <w:rPr>
          <w:sz w:val="20"/>
          <w:szCs w:val="20"/>
        </w:rPr>
      </w:pPr>
      <w:r>
        <w:rPr>
          <w:sz w:val="20"/>
          <w:szCs w:val="20"/>
        </w:rPr>
        <w:t>www.uvu.edu/cte</w:t>
      </w:r>
    </w:p>
    <w:sectPr w:rsidR="00CC06C5" w:rsidRPr="00CC06C5" w:rsidSect="0026006D">
      <w:headerReference w:type="even" r:id="rId11"/>
      <w:headerReference w:type="default" r:id="rId12"/>
      <w:footerReference w:type="even" r:id="rId13"/>
      <w:footerReference w:type="default" r:id="rId14"/>
      <w:headerReference w:type="first" r:id="rId15"/>
      <w:footerReference w:type="first" r:id="rId16"/>
      <w:pgSz w:w="12240" w:h="15840" w:code="1"/>
      <w:pgMar w:top="1728"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CC7F" w14:textId="77777777" w:rsidR="007075D3" w:rsidRDefault="007075D3" w:rsidP="004C0E7E">
      <w:pPr>
        <w:spacing w:after="0" w:line="240" w:lineRule="auto"/>
      </w:pPr>
      <w:r>
        <w:separator/>
      </w:r>
    </w:p>
  </w:endnote>
  <w:endnote w:type="continuationSeparator" w:id="0">
    <w:p w14:paraId="53913295" w14:textId="77777777" w:rsidR="007075D3" w:rsidRDefault="007075D3" w:rsidP="004C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F11" w14:textId="77777777" w:rsidR="00D2716B" w:rsidRDefault="00D2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298112"/>
      <w:docPartObj>
        <w:docPartGallery w:val="Page Numbers (Bottom of Page)"/>
        <w:docPartUnique/>
      </w:docPartObj>
    </w:sdtPr>
    <w:sdtEndPr>
      <w:rPr>
        <w:noProof/>
      </w:rPr>
    </w:sdtEndPr>
    <w:sdtContent>
      <w:p w14:paraId="7D0B1EDA" w14:textId="40FB5724" w:rsidR="00B56F05" w:rsidRDefault="00B56F05">
        <w:pPr>
          <w:pStyle w:val="Footer"/>
          <w:jc w:val="right"/>
        </w:pPr>
        <w:r>
          <w:fldChar w:fldCharType="begin"/>
        </w:r>
        <w:r>
          <w:instrText xml:space="preserve"> PAGE   \* MERGEFORMAT </w:instrText>
        </w:r>
        <w:r>
          <w:fldChar w:fldCharType="separate"/>
        </w:r>
        <w:r w:rsidR="00EC15B0">
          <w:rPr>
            <w:noProof/>
          </w:rPr>
          <w:t>6</w:t>
        </w:r>
        <w:r>
          <w:rPr>
            <w:noProof/>
          </w:rPr>
          <w:fldChar w:fldCharType="end"/>
        </w:r>
      </w:p>
    </w:sdtContent>
  </w:sdt>
  <w:p w14:paraId="2EAB9E96" w14:textId="77777777" w:rsidR="004C0E7E" w:rsidRDefault="004C0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9C9F" w14:textId="77777777" w:rsidR="00D2716B" w:rsidRDefault="00D2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6E59" w14:textId="77777777" w:rsidR="007075D3" w:rsidRDefault="007075D3" w:rsidP="004C0E7E">
      <w:pPr>
        <w:spacing w:after="0" w:line="240" w:lineRule="auto"/>
      </w:pPr>
      <w:r>
        <w:separator/>
      </w:r>
    </w:p>
  </w:footnote>
  <w:footnote w:type="continuationSeparator" w:id="0">
    <w:p w14:paraId="46175E20" w14:textId="77777777" w:rsidR="007075D3" w:rsidRDefault="007075D3" w:rsidP="004C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5B9E" w14:textId="77777777" w:rsidR="00D2716B" w:rsidRDefault="00D2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4B83" w14:textId="77777777" w:rsidR="000A691C" w:rsidRDefault="000A691C">
    <w:pPr>
      <w:pStyle w:val="Header"/>
    </w:pPr>
    <w:r w:rsidRPr="000A691C">
      <w:rPr>
        <w:noProof/>
      </w:rPr>
      <w:drawing>
        <wp:anchor distT="0" distB="0" distL="114300" distR="114300" simplePos="0" relativeHeight="251660288" behindDoc="1" locked="0" layoutInCell="1" allowOverlap="1" wp14:anchorId="1AEE502C" wp14:editId="43866E31">
          <wp:simplePos x="0" y="0"/>
          <wp:positionH relativeFrom="column">
            <wp:posOffset>102870</wp:posOffset>
          </wp:positionH>
          <wp:positionV relativeFrom="paragraph">
            <wp:posOffset>-66674</wp:posOffset>
          </wp:positionV>
          <wp:extent cx="599975" cy="524978"/>
          <wp:effectExtent l="0" t="0" r="0" b="8890"/>
          <wp:wrapNone/>
          <wp:docPr id="2" name="Picture 2" descr="Primary Institutional Mark_1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 Institutional Mark_1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975" cy="524978"/>
                  </a:xfrm>
                  <a:prstGeom prst="rect">
                    <a:avLst/>
                  </a:prstGeom>
                  <a:noFill/>
                </pic:spPr>
              </pic:pic>
            </a:graphicData>
          </a:graphic>
          <wp14:sizeRelH relativeFrom="page">
            <wp14:pctWidth>0</wp14:pctWidth>
          </wp14:sizeRelH>
          <wp14:sizeRelV relativeFrom="page">
            <wp14:pctHeight>0</wp14:pctHeight>
          </wp14:sizeRelV>
        </wp:anchor>
      </w:drawing>
    </w:r>
    <w:r w:rsidRPr="000A691C">
      <w:rPr>
        <w:noProof/>
      </w:rPr>
      <w:drawing>
        <wp:anchor distT="0" distB="0" distL="114300" distR="114300" simplePos="0" relativeHeight="251659264" behindDoc="1" locked="0" layoutInCell="1" allowOverlap="1" wp14:anchorId="173E2F36" wp14:editId="47A5E330">
          <wp:simplePos x="0" y="0"/>
          <wp:positionH relativeFrom="character">
            <wp:posOffset>5741670</wp:posOffset>
          </wp:positionH>
          <wp:positionV relativeFrom="line">
            <wp:posOffset>-66675</wp:posOffset>
          </wp:positionV>
          <wp:extent cx="647700" cy="606425"/>
          <wp:effectExtent l="0" t="0" r="0" b="317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55EE" w14:textId="77777777" w:rsidR="00D2716B" w:rsidRDefault="00D2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CFA"/>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7C2F"/>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EEC"/>
    <w:multiLevelType w:val="hybridMultilevel"/>
    <w:tmpl w:val="BFF8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86A4F"/>
    <w:multiLevelType w:val="hybridMultilevel"/>
    <w:tmpl w:val="05C493B4"/>
    <w:lvl w:ilvl="0" w:tplc="E2AEC45E">
      <w:start w:val="1"/>
      <w:numFmt w:val="decimal"/>
      <w:lvlText w:val="%1."/>
      <w:lvlJc w:val="left"/>
      <w:pPr>
        <w:ind w:left="5827" w:hanging="360"/>
      </w:pPr>
      <w:rPr>
        <w:b w:val="0"/>
      </w:rPr>
    </w:lvl>
    <w:lvl w:ilvl="1" w:tplc="04090019" w:tentative="1">
      <w:start w:val="1"/>
      <w:numFmt w:val="lowerLetter"/>
      <w:lvlText w:val="%2."/>
      <w:lvlJc w:val="left"/>
      <w:pPr>
        <w:ind w:left="6547" w:hanging="360"/>
      </w:pPr>
    </w:lvl>
    <w:lvl w:ilvl="2" w:tplc="0409001B" w:tentative="1">
      <w:start w:val="1"/>
      <w:numFmt w:val="lowerRoman"/>
      <w:lvlText w:val="%3."/>
      <w:lvlJc w:val="right"/>
      <w:pPr>
        <w:ind w:left="7267" w:hanging="180"/>
      </w:pPr>
    </w:lvl>
    <w:lvl w:ilvl="3" w:tplc="0409000F" w:tentative="1">
      <w:start w:val="1"/>
      <w:numFmt w:val="decimal"/>
      <w:lvlText w:val="%4."/>
      <w:lvlJc w:val="left"/>
      <w:pPr>
        <w:ind w:left="7987" w:hanging="360"/>
      </w:pPr>
    </w:lvl>
    <w:lvl w:ilvl="4" w:tplc="04090019" w:tentative="1">
      <w:start w:val="1"/>
      <w:numFmt w:val="lowerLetter"/>
      <w:lvlText w:val="%5."/>
      <w:lvlJc w:val="left"/>
      <w:pPr>
        <w:ind w:left="8707" w:hanging="360"/>
      </w:pPr>
    </w:lvl>
    <w:lvl w:ilvl="5" w:tplc="0409001B" w:tentative="1">
      <w:start w:val="1"/>
      <w:numFmt w:val="lowerRoman"/>
      <w:lvlText w:val="%6."/>
      <w:lvlJc w:val="right"/>
      <w:pPr>
        <w:ind w:left="9427" w:hanging="180"/>
      </w:pPr>
    </w:lvl>
    <w:lvl w:ilvl="6" w:tplc="0409000F" w:tentative="1">
      <w:start w:val="1"/>
      <w:numFmt w:val="decimal"/>
      <w:lvlText w:val="%7."/>
      <w:lvlJc w:val="left"/>
      <w:pPr>
        <w:ind w:left="10147" w:hanging="360"/>
      </w:pPr>
    </w:lvl>
    <w:lvl w:ilvl="7" w:tplc="04090019" w:tentative="1">
      <w:start w:val="1"/>
      <w:numFmt w:val="lowerLetter"/>
      <w:lvlText w:val="%8."/>
      <w:lvlJc w:val="left"/>
      <w:pPr>
        <w:ind w:left="10867" w:hanging="360"/>
      </w:pPr>
    </w:lvl>
    <w:lvl w:ilvl="8" w:tplc="0409001B" w:tentative="1">
      <w:start w:val="1"/>
      <w:numFmt w:val="lowerRoman"/>
      <w:lvlText w:val="%9."/>
      <w:lvlJc w:val="right"/>
      <w:pPr>
        <w:ind w:left="11587" w:hanging="180"/>
      </w:pPr>
    </w:lvl>
  </w:abstractNum>
  <w:abstractNum w:abstractNumId="4" w15:restartNumberingAfterBreak="0">
    <w:nsid w:val="1E165A22"/>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F6C40"/>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E779C"/>
    <w:multiLevelType w:val="multilevel"/>
    <w:tmpl w:val="E3DE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63C8C"/>
    <w:multiLevelType w:val="multilevel"/>
    <w:tmpl w:val="338016C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A2923"/>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90EA1"/>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501BE"/>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1457F"/>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85BA5"/>
    <w:multiLevelType w:val="hybridMultilevel"/>
    <w:tmpl w:val="169A7C60"/>
    <w:lvl w:ilvl="0" w:tplc="04F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23328"/>
    <w:multiLevelType w:val="hybridMultilevel"/>
    <w:tmpl w:val="9BA20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C2C50"/>
    <w:multiLevelType w:val="hybridMultilevel"/>
    <w:tmpl w:val="78EA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C035B"/>
    <w:multiLevelType w:val="multilevel"/>
    <w:tmpl w:val="DCA8A6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9E4941"/>
    <w:multiLevelType w:val="hybridMultilevel"/>
    <w:tmpl w:val="FC04D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042730">
    <w:abstractNumId w:val="13"/>
  </w:num>
  <w:num w:numId="2" w16cid:durableId="1468888003">
    <w:abstractNumId w:val="1"/>
  </w:num>
  <w:num w:numId="3" w16cid:durableId="913008697">
    <w:abstractNumId w:val="16"/>
  </w:num>
  <w:num w:numId="4" w16cid:durableId="1073234078">
    <w:abstractNumId w:val="10"/>
  </w:num>
  <w:num w:numId="5" w16cid:durableId="392002976">
    <w:abstractNumId w:val="9"/>
  </w:num>
  <w:num w:numId="6" w16cid:durableId="1445494372">
    <w:abstractNumId w:val="4"/>
  </w:num>
  <w:num w:numId="7" w16cid:durableId="774180585">
    <w:abstractNumId w:val="5"/>
  </w:num>
  <w:num w:numId="8" w16cid:durableId="852768401">
    <w:abstractNumId w:val="8"/>
  </w:num>
  <w:num w:numId="9" w16cid:durableId="246421285">
    <w:abstractNumId w:val="11"/>
  </w:num>
  <w:num w:numId="10" w16cid:durableId="306477668">
    <w:abstractNumId w:val="0"/>
  </w:num>
  <w:num w:numId="11" w16cid:durableId="1854219494">
    <w:abstractNumId w:val="12"/>
  </w:num>
  <w:num w:numId="12" w16cid:durableId="191114776">
    <w:abstractNumId w:val="2"/>
  </w:num>
  <w:num w:numId="13" w16cid:durableId="1047028395">
    <w:abstractNumId w:val="3"/>
  </w:num>
  <w:num w:numId="14" w16cid:durableId="975065619">
    <w:abstractNumId w:val="14"/>
  </w:num>
  <w:num w:numId="15" w16cid:durableId="1374689854">
    <w:abstractNumId w:val="6"/>
  </w:num>
  <w:num w:numId="16" w16cid:durableId="451747118">
    <w:abstractNumId w:val="15"/>
  </w:num>
  <w:num w:numId="17" w16cid:durableId="978343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45"/>
    <w:rsid w:val="000258CC"/>
    <w:rsid w:val="00032F91"/>
    <w:rsid w:val="000369E3"/>
    <w:rsid w:val="00057C7D"/>
    <w:rsid w:val="0007304D"/>
    <w:rsid w:val="00085B3E"/>
    <w:rsid w:val="000A1AEE"/>
    <w:rsid w:val="000A2895"/>
    <w:rsid w:val="000A691C"/>
    <w:rsid w:val="000A6E4B"/>
    <w:rsid w:val="000C2937"/>
    <w:rsid w:val="000C333C"/>
    <w:rsid w:val="000C711E"/>
    <w:rsid w:val="000F069F"/>
    <w:rsid w:val="00126E9A"/>
    <w:rsid w:val="00133170"/>
    <w:rsid w:val="0013388A"/>
    <w:rsid w:val="00144989"/>
    <w:rsid w:val="00151762"/>
    <w:rsid w:val="00153EAB"/>
    <w:rsid w:val="00170983"/>
    <w:rsid w:val="00187A11"/>
    <w:rsid w:val="001941BF"/>
    <w:rsid w:val="001B5678"/>
    <w:rsid w:val="001C34C5"/>
    <w:rsid w:val="001D7D58"/>
    <w:rsid w:val="002253C1"/>
    <w:rsid w:val="00226363"/>
    <w:rsid w:val="0024265B"/>
    <w:rsid w:val="00245F5A"/>
    <w:rsid w:val="00251445"/>
    <w:rsid w:val="0026006D"/>
    <w:rsid w:val="00267D43"/>
    <w:rsid w:val="002B2245"/>
    <w:rsid w:val="002C52EA"/>
    <w:rsid w:val="002D5ECF"/>
    <w:rsid w:val="002E0557"/>
    <w:rsid w:val="0031639A"/>
    <w:rsid w:val="00335ADA"/>
    <w:rsid w:val="0035143F"/>
    <w:rsid w:val="0036753A"/>
    <w:rsid w:val="00382A1A"/>
    <w:rsid w:val="003F4575"/>
    <w:rsid w:val="004070F8"/>
    <w:rsid w:val="00416CE5"/>
    <w:rsid w:val="0042265A"/>
    <w:rsid w:val="0043011A"/>
    <w:rsid w:val="00433C10"/>
    <w:rsid w:val="00433DF5"/>
    <w:rsid w:val="004355AA"/>
    <w:rsid w:val="00471A47"/>
    <w:rsid w:val="004756AA"/>
    <w:rsid w:val="004C0E7E"/>
    <w:rsid w:val="004C6B24"/>
    <w:rsid w:val="004F38F7"/>
    <w:rsid w:val="004F7246"/>
    <w:rsid w:val="004F7BB6"/>
    <w:rsid w:val="00510C74"/>
    <w:rsid w:val="0051719A"/>
    <w:rsid w:val="00527A4D"/>
    <w:rsid w:val="00527FD1"/>
    <w:rsid w:val="00534368"/>
    <w:rsid w:val="005603AA"/>
    <w:rsid w:val="0059409D"/>
    <w:rsid w:val="005B1E99"/>
    <w:rsid w:val="005C60A1"/>
    <w:rsid w:val="00624FC3"/>
    <w:rsid w:val="00642BCA"/>
    <w:rsid w:val="006660E1"/>
    <w:rsid w:val="006718F9"/>
    <w:rsid w:val="00680FE6"/>
    <w:rsid w:val="00692085"/>
    <w:rsid w:val="00692096"/>
    <w:rsid w:val="007075D3"/>
    <w:rsid w:val="007235BE"/>
    <w:rsid w:val="00733460"/>
    <w:rsid w:val="007538CB"/>
    <w:rsid w:val="007836D3"/>
    <w:rsid w:val="00792928"/>
    <w:rsid w:val="00797359"/>
    <w:rsid w:val="007B33A6"/>
    <w:rsid w:val="007C0D78"/>
    <w:rsid w:val="007D0042"/>
    <w:rsid w:val="007E26C5"/>
    <w:rsid w:val="007F63CF"/>
    <w:rsid w:val="008A2134"/>
    <w:rsid w:val="008A213B"/>
    <w:rsid w:val="008A3D48"/>
    <w:rsid w:val="008C4C0F"/>
    <w:rsid w:val="008D5F17"/>
    <w:rsid w:val="008E300C"/>
    <w:rsid w:val="008F7C76"/>
    <w:rsid w:val="00901A2A"/>
    <w:rsid w:val="00972618"/>
    <w:rsid w:val="009728D8"/>
    <w:rsid w:val="00975731"/>
    <w:rsid w:val="009A18A5"/>
    <w:rsid w:val="009B30AC"/>
    <w:rsid w:val="009E0B2D"/>
    <w:rsid w:val="00A0352F"/>
    <w:rsid w:val="00A05653"/>
    <w:rsid w:val="00A0792E"/>
    <w:rsid w:val="00A105A2"/>
    <w:rsid w:val="00A15AEC"/>
    <w:rsid w:val="00AA0A38"/>
    <w:rsid w:val="00AA652C"/>
    <w:rsid w:val="00AA6D73"/>
    <w:rsid w:val="00AE18C3"/>
    <w:rsid w:val="00B12C38"/>
    <w:rsid w:val="00B33C93"/>
    <w:rsid w:val="00B44158"/>
    <w:rsid w:val="00B56F05"/>
    <w:rsid w:val="00BA3D67"/>
    <w:rsid w:val="00BB3695"/>
    <w:rsid w:val="00BC3B9A"/>
    <w:rsid w:val="00BC799F"/>
    <w:rsid w:val="00BC7CA1"/>
    <w:rsid w:val="00BE30E2"/>
    <w:rsid w:val="00BF0EFF"/>
    <w:rsid w:val="00BF77D3"/>
    <w:rsid w:val="00C254A1"/>
    <w:rsid w:val="00C4041A"/>
    <w:rsid w:val="00C74173"/>
    <w:rsid w:val="00C96D17"/>
    <w:rsid w:val="00CA3F17"/>
    <w:rsid w:val="00CA61E0"/>
    <w:rsid w:val="00CC06C5"/>
    <w:rsid w:val="00CC284A"/>
    <w:rsid w:val="00CD3C0B"/>
    <w:rsid w:val="00CF2A9A"/>
    <w:rsid w:val="00D2716B"/>
    <w:rsid w:val="00DB579F"/>
    <w:rsid w:val="00DF14A5"/>
    <w:rsid w:val="00E04F9E"/>
    <w:rsid w:val="00E0521F"/>
    <w:rsid w:val="00E169BC"/>
    <w:rsid w:val="00E17989"/>
    <w:rsid w:val="00E20E4D"/>
    <w:rsid w:val="00E22547"/>
    <w:rsid w:val="00E33554"/>
    <w:rsid w:val="00E430B5"/>
    <w:rsid w:val="00E72002"/>
    <w:rsid w:val="00E805D0"/>
    <w:rsid w:val="00E87918"/>
    <w:rsid w:val="00EA0205"/>
    <w:rsid w:val="00EC15B0"/>
    <w:rsid w:val="00EC61C7"/>
    <w:rsid w:val="00EE45F9"/>
    <w:rsid w:val="00EF0037"/>
    <w:rsid w:val="00F1271E"/>
    <w:rsid w:val="00F1272A"/>
    <w:rsid w:val="00F67A36"/>
    <w:rsid w:val="00F7201D"/>
    <w:rsid w:val="00F80240"/>
    <w:rsid w:val="00FA5334"/>
    <w:rsid w:val="00FD68CA"/>
    <w:rsid w:val="00FD7ECD"/>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C6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554"/>
    <w:rPr>
      <w:rFonts w:ascii="Tahoma" w:hAnsi="Tahoma" w:cs="Tahoma"/>
      <w:sz w:val="16"/>
      <w:szCs w:val="16"/>
    </w:rPr>
  </w:style>
  <w:style w:type="paragraph" w:styleId="ListParagraph">
    <w:name w:val="List Paragraph"/>
    <w:basedOn w:val="Normal"/>
    <w:uiPriority w:val="34"/>
    <w:qFormat/>
    <w:rsid w:val="00E33554"/>
    <w:pPr>
      <w:ind w:left="720"/>
      <w:contextualSpacing/>
    </w:pPr>
  </w:style>
  <w:style w:type="paragraph" w:styleId="Header">
    <w:name w:val="header"/>
    <w:basedOn w:val="Normal"/>
    <w:link w:val="HeaderChar"/>
    <w:uiPriority w:val="99"/>
    <w:unhideWhenUsed/>
    <w:rsid w:val="004C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7E"/>
  </w:style>
  <w:style w:type="paragraph" w:styleId="Footer">
    <w:name w:val="footer"/>
    <w:basedOn w:val="Normal"/>
    <w:link w:val="FooterChar"/>
    <w:uiPriority w:val="99"/>
    <w:unhideWhenUsed/>
    <w:rsid w:val="004C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E7E"/>
  </w:style>
  <w:style w:type="paragraph" w:styleId="NormalWeb">
    <w:name w:val="Normal (Web)"/>
    <w:basedOn w:val="Normal"/>
    <w:uiPriority w:val="99"/>
    <w:unhideWhenUsed/>
    <w:rsid w:val="004070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2505">
      <w:bodyDiv w:val="1"/>
      <w:marLeft w:val="0"/>
      <w:marRight w:val="0"/>
      <w:marTop w:val="0"/>
      <w:marBottom w:val="0"/>
      <w:divBdr>
        <w:top w:val="none" w:sz="0" w:space="0" w:color="auto"/>
        <w:left w:val="none" w:sz="0" w:space="0" w:color="auto"/>
        <w:bottom w:val="none" w:sz="0" w:space="0" w:color="auto"/>
        <w:right w:val="none" w:sz="0" w:space="0" w:color="auto"/>
      </w:divBdr>
    </w:div>
    <w:div w:id="584416295">
      <w:bodyDiv w:val="1"/>
      <w:marLeft w:val="0"/>
      <w:marRight w:val="0"/>
      <w:marTop w:val="0"/>
      <w:marBottom w:val="0"/>
      <w:divBdr>
        <w:top w:val="none" w:sz="0" w:space="0" w:color="auto"/>
        <w:left w:val="none" w:sz="0" w:space="0" w:color="auto"/>
        <w:bottom w:val="none" w:sz="0" w:space="0" w:color="auto"/>
        <w:right w:val="none" w:sz="0" w:space="0" w:color="auto"/>
      </w:divBdr>
      <w:divsChild>
        <w:div w:id="491407316">
          <w:marLeft w:val="0"/>
          <w:marRight w:val="0"/>
          <w:marTop w:val="0"/>
          <w:marBottom w:val="0"/>
          <w:divBdr>
            <w:top w:val="none" w:sz="0" w:space="0" w:color="auto"/>
            <w:left w:val="none" w:sz="0" w:space="0" w:color="auto"/>
            <w:bottom w:val="none" w:sz="0" w:space="0" w:color="auto"/>
            <w:right w:val="none" w:sz="0" w:space="0" w:color="auto"/>
          </w:divBdr>
          <w:divsChild>
            <w:div w:id="1175999027">
              <w:marLeft w:val="0"/>
              <w:marRight w:val="0"/>
              <w:marTop w:val="0"/>
              <w:marBottom w:val="0"/>
              <w:divBdr>
                <w:top w:val="none" w:sz="0" w:space="0" w:color="auto"/>
                <w:left w:val="none" w:sz="0" w:space="0" w:color="auto"/>
                <w:bottom w:val="none" w:sz="0" w:space="0" w:color="auto"/>
                <w:right w:val="none" w:sz="0" w:space="0" w:color="auto"/>
              </w:divBdr>
              <w:divsChild>
                <w:div w:id="765153701">
                  <w:marLeft w:val="0"/>
                  <w:marRight w:val="0"/>
                  <w:marTop w:val="0"/>
                  <w:marBottom w:val="0"/>
                  <w:divBdr>
                    <w:top w:val="none" w:sz="0" w:space="0" w:color="auto"/>
                    <w:left w:val="none" w:sz="0" w:space="0" w:color="auto"/>
                    <w:bottom w:val="none" w:sz="0" w:space="0" w:color="auto"/>
                    <w:right w:val="none" w:sz="0" w:space="0" w:color="auto"/>
                  </w:divBdr>
                  <w:divsChild>
                    <w:div w:id="1709140894">
                      <w:marLeft w:val="0"/>
                      <w:marRight w:val="0"/>
                      <w:marTop w:val="0"/>
                      <w:marBottom w:val="0"/>
                      <w:divBdr>
                        <w:top w:val="none" w:sz="0" w:space="0" w:color="auto"/>
                        <w:left w:val="none" w:sz="0" w:space="0" w:color="auto"/>
                        <w:bottom w:val="none" w:sz="0" w:space="0" w:color="auto"/>
                        <w:right w:val="none" w:sz="0" w:space="0" w:color="auto"/>
                      </w:divBdr>
                      <w:divsChild>
                        <w:div w:id="995189226">
                          <w:marLeft w:val="0"/>
                          <w:marRight w:val="0"/>
                          <w:marTop w:val="0"/>
                          <w:marBottom w:val="0"/>
                          <w:divBdr>
                            <w:top w:val="none" w:sz="0" w:space="0" w:color="auto"/>
                            <w:left w:val="none" w:sz="0" w:space="0" w:color="auto"/>
                            <w:bottom w:val="none" w:sz="0" w:space="0" w:color="auto"/>
                            <w:right w:val="none" w:sz="0" w:space="0" w:color="auto"/>
                          </w:divBdr>
                          <w:divsChild>
                            <w:div w:id="372770703">
                              <w:marLeft w:val="0"/>
                              <w:marRight w:val="0"/>
                              <w:marTop w:val="0"/>
                              <w:marBottom w:val="0"/>
                              <w:divBdr>
                                <w:top w:val="none" w:sz="0" w:space="0" w:color="auto"/>
                                <w:left w:val="none" w:sz="0" w:space="0" w:color="auto"/>
                                <w:bottom w:val="none" w:sz="0" w:space="0" w:color="auto"/>
                                <w:right w:val="none" w:sz="0" w:space="0" w:color="auto"/>
                              </w:divBdr>
                              <w:divsChild>
                                <w:div w:id="17122903">
                                  <w:marLeft w:val="0"/>
                                  <w:marRight w:val="0"/>
                                  <w:marTop w:val="0"/>
                                  <w:marBottom w:val="0"/>
                                  <w:divBdr>
                                    <w:top w:val="none" w:sz="0" w:space="0" w:color="auto"/>
                                    <w:left w:val="none" w:sz="0" w:space="0" w:color="auto"/>
                                    <w:bottom w:val="none" w:sz="0" w:space="0" w:color="auto"/>
                                    <w:right w:val="none" w:sz="0" w:space="0" w:color="auto"/>
                                  </w:divBdr>
                                </w:div>
                              </w:divsChild>
                            </w:div>
                            <w:div w:id="1706367300">
                              <w:marLeft w:val="0"/>
                              <w:marRight w:val="0"/>
                              <w:marTop w:val="0"/>
                              <w:marBottom w:val="0"/>
                              <w:divBdr>
                                <w:top w:val="none" w:sz="0" w:space="0" w:color="auto"/>
                                <w:left w:val="none" w:sz="0" w:space="0" w:color="auto"/>
                                <w:bottom w:val="none" w:sz="0" w:space="0" w:color="auto"/>
                                <w:right w:val="none" w:sz="0" w:space="0" w:color="auto"/>
                              </w:divBdr>
                              <w:divsChild>
                                <w:div w:id="234249065">
                                  <w:marLeft w:val="0"/>
                                  <w:marRight w:val="0"/>
                                  <w:marTop w:val="0"/>
                                  <w:marBottom w:val="0"/>
                                  <w:divBdr>
                                    <w:top w:val="none" w:sz="0" w:space="0" w:color="auto"/>
                                    <w:left w:val="none" w:sz="0" w:space="0" w:color="auto"/>
                                    <w:bottom w:val="none" w:sz="0" w:space="0" w:color="auto"/>
                                    <w:right w:val="none" w:sz="0" w:space="0" w:color="auto"/>
                                  </w:divBdr>
                                </w:div>
                              </w:divsChild>
                            </w:div>
                            <w:div w:id="946473639">
                              <w:marLeft w:val="0"/>
                              <w:marRight w:val="0"/>
                              <w:marTop w:val="0"/>
                              <w:marBottom w:val="0"/>
                              <w:divBdr>
                                <w:top w:val="none" w:sz="0" w:space="0" w:color="auto"/>
                                <w:left w:val="none" w:sz="0" w:space="0" w:color="auto"/>
                                <w:bottom w:val="none" w:sz="0" w:space="0" w:color="auto"/>
                                <w:right w:val="none" w:sz="0" w:space="0" w:color="auto"/>
                              </w:divBdr>
                              <w:divsChild>
                                <w:div w:id="1585842365">
                                  <w:marLeft w:val="0"/>
                                  <w:marRight w:val="0"/>
                                  <w:marTop w:val="0"/>
                                  <w:marBottom w:val="0"/>
                                  <w:divBdr>
                                    <w:top w:val="none" w:sz="0" w:space="0" w:color="auto"/>
                                    <w:left w:val="none" w:sz="0" w:space="0" w:color="auto"/>
                                    <w:bottom w:val="none" w:sz="0" w:space="0" w:color="auto"/>
                                    <w:right w:val="none" w:sz="0" w:space="0" w:color="auto"/>
                                  </w:divBdr>
                                </w:div>
                              </w:divsChild>
                            </w:div>
                            <w:div w:id="610089710">
                              <w:marLeft w:val="0"/>
                              <w:marRight w:val="0"/>
                              <w:marTop w:val="0"/>
                              <w:marBottom w:val="0"/>
                              <w:divBdr>
                                <w:top w:val="none" w:sz="0" w:space="0" w:color="auto"/>
                                <w:left w:val="none" w:sz="0" w:space="0" w:color="auto"/>
                                <w:bottom w:val="none" w:sz="0" w:space="0" w:color="auto"/>
                                <w:right w:val="none" w:sz="0" w:space="0" w:color="auto"/>
                              </w:divBdr>
                              <w:divsChild>
                                <w:div w:id="694624779">
                                  <w:marLeft w:val="0"/>
                                  <w:marRight w:val="0"/>
                                  <w:marTop w:val="0"/>
                                  <w:marBottom w:val="0"/>
                                  <w:divBdr>
                                    <w:top w:val="none" w:sz="0" w:space="0" w:color="auto"/>
                                    <w:left w:val="none" w:sz="0" w:space="0" w:color="auto"/>
                                    <w:bottom w:val="none" w:sz="0" w:space="0" w:color="auto"/>
                                    <w:right w:val="none" w:sz="0" w:space="0" w:color="auto"/>
                                  </w:divBdr>
                                </w:div>
                              </w:divsChild>
                            </w:div>
                            <w:div w:id="2118401235">
                              <w:marLeft w:val="0"/>
                              <w:marRight w:val="0"/>
                              <w:marTop w:val="0"/>
                              <w:marBottom w:val="0"/>
                              <w:divBdr>
                                <w:top w:val="none" w:sz="0" w:space="0" w:color="auto"/>
                                <w:left w:val="none" w:sz="0" w:space="0" w:color="auto"/>
                                <w:bottom w:val="none" w:sz="0" w:space="0" w:color="auto"/>
                                <w:right w:val="none" w:sz="0" w:space="0" w:color="auto"/>
                              </w:divBdr>
                              <w:divsChild>
                                <w:div w:id="1130395609">
                                  <w:marLeft w:val="0"/>
                                  <w:marRight w:val="0"/>
                                  <w:marTop w:val="0"/>
                                  <w:marBottom w:val="0"/>
                                  <w:divBdr>
                                    <w:top w:val="none" w:sz="0" w:space="0" w:color="auto"/>
                                    <w:left w:val="none" w:sz="0" w:space="0" w:color="auto"/>
                                    <w:bottom w:val="none" w:sz="0" w:space="0" w:color="auto"/>
                                    <w:right w:val="none" w:sz="0" w:space="0" w:color="auto"/>
                                  </w:divBdr>
                                </w:div>
                              </w:divsChild>
                            </w:div>
                            <w:div w:id="1555652620">
                              <w:marLeft w:val="0"/>
                              <w:marRight w:val="0"/>
                              <w:marTop w:val="0"/>
                              <w:marBottom w:val="0"/>
                              <w:divBdr>
                                <w:top w:val="none" w:sz="0" w:space="0" w:color="auto"/>
                                <w:left w:val="none" w:sz="0" w:space="0" w:color="auto"/>
                                <w:bottom w:val="none" w:sz="0" w:space="0" w:color="auto"/>
                                <w:right w:val="none" w:sz="0" w:space="0" w:color="auto"/>
                              </w:divBdr>
                              <w:divsChild>
                                <w:div w:id="2072267630">
                                  <w:marLeft w:val="0"/>
                                  <w:marRight w:val="0"/>
                                  <w:marTop w:val="0"/>
                                  <w:marBottom w:val="0"/>
                                  <w:divBdr>
                                    <w:top w:val="none" w:sz="0" w:space="0" w:color="auto"/>
                                    <w:left w:val="none" w:sz="0" w:space="0" w:color="auto"/>
                                    <w:bottom w:val="none" w:sz="0" w:space="0" w:color="auto"/>
                                    <w:right w:val="none" w:sz="0" w:space="0" w:color="auto"/>
                                  </w:divBdr>
                                </w:div>
                              </w:divsChild>
                            </w:div>
                            <w:div w:id="262346835">
                              <w:marLeft w:val="0"/>
                              <w:marRight w:val="0"/>
                              <w:marTop w:val="0"/>
                              <w:marBottom w:val="0"/>
                              <w:divBdr>
                                <w:top w:val="none" w:sz="0" w:space="0" w:color="auto"/>
                                <w:left w:val="none" w:sz="0" w:space="0" w:color="auto"/>
                                <w:bottom w:val="none" w:sz="0" w:space="0" w:color="auto"/>
                                <w:right w:val="none" w:sz="0" w:space="0" w:color="auto"/>
                              </w:divBdr>
                              <w:divsChild>
                                <w:div w:id="1470048960">
                                  <w:marLeft w:val="0"/>
                                  <w:marRight w:val="0"/>
                                  <w:marTop w:val="0"/>
                                  <w:marBottom w:val="0"/>
                                  <w:divBdr>
                                    <w:top w:val="none" w:sz="0" w:space="0" w:color="auto"/>
                                    <w:left w:val="none" w:sz="0" w:space="0" w:color="auto"/>
                                    <w:bottom w:val="none" w:sz="0" w:space="0" w:color="auto"/>
                                    <w:right w:val="none" w:sz="0" w:space="0" w:color="auto"/>
                                  </w:divBdr>
                                </w:div>
                              </w:divsChild>
                            </w:div>
                            <w:div w:id="718624477">
                              <w:marLeft w:val="0"/>
                              <w:marRight w:val="0"/>
                              <w:marTop w:val="0"/>
                              <w:marBottom w:val="0"/>
                              <w:divBdr>
                                <w:top w:val="none" w:sz="0" w:space="0" w:color="auto"/>
                                <w:left w:val="none" w:sz="0" w:space="0" w:color="auto"/>
                                <w:bottom w:val="none" w:sz="0" w:space="0" w:color="auto"/>
                                <w:right w:val="none" w:sz="0" w:space="0" w:color="auto"/>
                              </w:divBdr>
                              <w:divsChild>
                                <w:div w:id="1152218405">
                                  <w:marLeft w:val="0"/>
                                  <w:marRight w:val="0"/>
                                  <w:marTop w:val="0"/>
                                  <w:marBottom w:val="0"/>
                                  <w:divBdr>
                                    <w:top w:val="none" w:sz="0" w:space="0" w:color="auto"/>
                                    <w:left w:val="none" w:sz="0" w:space="0" w:color="auto"/>
                                    <w:bottom w:val="none" w:sz="0" w:space="0" w:color="auto"/>
                                    <w:right w:val="none" w:sz="0" w:space="0" w:color="auto"/>
                                  </w:divBdr>
                                </w:div>
                              </w:divsChild>
                            </w:div>
                            <w:div w:id="329212610">
                              <w:marLeft w:val="0"/>
                              <w:marRight w:val="0"/>
                              <w:marTop w:val="0"/>
                              <w:marBottom w:val="0"/>
                              <w:divBdr>
                                <w:top w:val="none" w:sz="0" w:space="0" w:color="auto"/>
                                <w:left w:val="none" w:sz="0" w:space="0" w:color="auto"/>
                                <w:bottom w:val="none" w:sz="0" w:space="0" w:color="auto"/>
                                <w:right w:val="none" w:sz="0" w:space="0" w:color="auto"/>
                              </w:divBdr>
                              <w:divsChild>
                                <w:div w:id="1833331586">
                                  <w:marLeft w:val="0"/>
                                  <w:marRight w:val="0"/>
                                  <w:marTop w:val="0"/>
                                  <w:marBottom w:val="0"/>
                                  <w:divBdr>
                                    <w:top w:val="none" w:sz="0" w:space="0" w:color="auto"/>
                                    <w:left w:val="none" w:sz="0" w:space="0" w:color="auto"/>
                                    <w:bottom w:val="none" w:sz="0" w:space="0" w:color="auto"/>
                                    <w:right w:val="none" w:sz="0" w:space="0" w:color="auto"/>
                                  </w:divBdr>
                                </w:div>
                              </w:divsChild>
                            </w:div>
                            <w:div w:id="131024011">
                              <w:marLeft w:val="0"/>
                              <w:marRight w:val="0"/>
                              <w:marTop w:val="0"/>
                              <w:marBottom w:val="0"/>
                              <w:divBdr>
                                <w:top w:val="none" w:sz="0" w:space="0" w:color="auto"/>
                                <w:left w:val="none" w:sz="0" w:space="0" w:color="auto"/>
                                <w:bottom w:val="none" w:sz="0" w:space="0" w:color="auto"/>
                                <w:right w:val="none" w:sz="0" w:space="0" w:color="auto"/>
                              </w:divBdr>
                              <w:divsChild>
                                <w:div w:id="1682079246">
                                  <w:marLeft w:val="0"/>
                                  <w:marRight w:val="0"/>
                                  <w:marTop w:val="0"/>
                                  <w:marBottom w:val="0"/>
                                  <w:divBdr>
                                    <w:top w:val="none" w:sz="0" w:space="0" w:color="auto"/>
                                    <w:left w:val="none" w:sz="0" w:space="0" w:color="auto"/>
                                    <w:bottom w:val="none" w:sz="0" w:space="0" w:color="auto"/>
                                    <w:right w:val="none" w:sz="0" w:space="0" w:color="auto"/>
                                  </w:divBdr>
                                </w:div>
                              </w:divsChild>
                            </w:div>
                            <w:div w:id="1120760336">
                              <w:marLeft w:val="0"/>
                              <w:marRight w:val="0"/>
                              <w:marTop w:val="0"/>
                              <w:marBottom w:val="0"/>
                              <w:divBdr>
                                <w:top w:val="none" w:sz="0" w:space="0" w:color="auto"/>
                                <w:left w:val="none" w:sz="0" w:space="0" w:color="auto"/>
                                <w:bottom w:val="none" w:sz="0" w:space="0" w:color="auto"/>
                                <w:right w:val="none" w:sz="0" w:space="0" w:color="auto"/>
                              </w:divBdr>
                              <w:divsChild>
                                <w:div w:id="349454112">
                                  <w:marLeft w:val="0"/>
                                  <w:marRight w:val="0"/>
                                  <w:marTop w:val="0"/>
                                  <w:marBottom w:val="0"/>
                                  <w:divBdr>
                                    <w:top w:val="none" w:sz="0" w:space="0" w:color="auto"/>
                                    <w:left w:val="none" w:sz="0" w:space="0" w:color="auto"/>
                                    <w:bottom w:val="none" w:sz="0" w:space="0" w:color="auto"/>
                                    <w:right w:val="none" w:sz="0" w:space="0" w:color="auto"/>
                                  </w:divBdr>
                                </w:div>
                              </w:divsChild>
                            </w:div>
                            <w:div w:id="1772581620">
                              <w:marLeft w:val="0"/>
                              <w:marRight w:val="0"/>
                              <w:marTop w:val="0"/>
                              <w:marBottom w:val="0"/>
                              <w:divBdr>
                                <w:top w:val="none" w:sz="0" w:space="0" w:color="auto"/>
                                <w:left w:val="none" w:sz="0" w:space="0" w:color="auto"/>
                                <w:bottom w:val="none" w:sz="0" w:space="0" w:color="auto"/>
                                <w:right w:val="none" w:sz="0" w:space="0" w:color="auto"/>
                              </w:divBdr>
                              <w:divsChild>
                                <w:div w:id="2015262524">
                                  <w:marLeft w:val="0"/>
                                  <w:marRight w:val="0"/>
                                  <w:marTop w:val="0"/>
                                  <w:marBottom w:val="0"/>
                                  <w:divBdr>
                                    <w:top w:val="none" w:sz="0" w:space="0" w:color="auto"/>
                                    <w:left w:val="none" w:sz="0" w:space="0" w:color="auto"/>
                                    <w:bottom w:val="none" w:sz="0" w:space="0" w:color="auto"/>
                                    <w:right w:val="none" w:sz="0" w:space="0" w:color="auto"/>
                                  </w:divBdr>
                                </w:div>
                              </w:divsChild>
                            </w:div>
                            <w:div w:id="1128819802">
                              <w:marLeft w:val="0"/>
                              <w:marRight w:val="0"/>
                              <w:marTop w:val="0"/>
                              <w:marBottom w:val="0"/>
                              <w:divBdr>
                                <w:top w:val="none" w:sz="0" w:space="0" w:color="auto"/>
                                <w:left w:val="none" w:sz="0" w:space="0" w:color="auto"/>
                                <w:bottom w:val="none" w:sz="0" w:space="0" w:color="auto"/>
                                <w:right w:val="none" w:sz="0" w:space="0" w:color="auto"/>
                              </w:divBdr>
                              <w:divsChild>
                                <w:div w:id="439301249">
                                  <w:marLeft w:val="0"/>
                                  <w:marRight w:val="0"/>
                                  <w:marTop w:val="0"/>
                                  <w:marBottom w:val="0"/>
                                  <w:divBdr>
                                    <w:top w:val="none" w:sz="0" w:space="0" w:color="auto"/>
                                    <w:left w:val="none" w:sz="0" w:space="0" w:color="auto"/>
                                    <w:bottom w:val="none" w:sz="0" w:space="0" w:color="auto"/>
                                    <w:right w:val="none" w:sz="0" w:space="0" w:color="auto"/>
                                  </w:divBdr>
                                </w:div>
                              </w:divsChild>
                            </w:div>
                            <w:div w:id="660695436">
                              <w:marLeft w:val="0"/>
                              <w:marRight w:val="0"/>
                              <w:marTop w:val="0"/>
                              <w:marBottom w:val="0"/>
                              <w:divBdr>
                                <w:top w:val="none" w:sz="0" w:space="0" w:color="auto"/>
                                <w:left w:val="none" w:sz="0" w:space="0" w:color="auto"/>
                                <w:bottom w:val="none" w:sz="0" w:space="0" w:color="auto"/>
                                <w:right w:val="none" w:sz="0" w:space="0" w:color="auto"/>
                              </w:divBdr>
                              <w:divsChild>
                                <w:div w:id="1797411430">
                                  <w:marLeft w:val="0"/>
                                  <w:marRight w:val="0"/>
                                  <w:marTop w:val="0"/>
                                  <w:marBottom w:val="0"/>
                                  <w:divBdr>
                                    <w:top w:val="none" w:sz="0" w:space="0" w:color="auto"/>
                                    <w:left w:val="none" w:sz="0" w:space="0" w:color="auto"/>
                                    <w:bottom w:val="none" w:sz="0" w:space="0" w:color="auto"/>
                                    <w:right w:val="none" w:sz="0" w:space="0" w:color="auto"/>
                                  </w:divBdr>
                                </w:div>
                              </w:divsChild>
                            </w:div>
                            <w:div w:id="2130392310">
                              <w:marLeft w:val="0"/>
                              <w:marRight w:val="0"/>
                              <w:marTop w:val="0"/>
                              <w:marBottom w:val="0"/>
                              <w:divBdr>
                                <w:top w:val="none" w:sz="0" w:space="0" w:color="auto"/>
                                <w:left w:val="none" w:sz="0" w:space="0" w:color="auto"/>
                                <w:bottom w:val="none" w:sz="0" w:space="0" w:color="auto"/>
                                <w:right w:val="none" w:sz="0" w:space="0" w:color="auto"/>
                              </w:divBdr>
                              <w:divsChild>
                                <w:div w:id="888878027">
                                  <w:marLeft w:val="0"/>
                                  <w:marRight w:val="0"/>
                                  <w:marTop w:val="0"/>
                                  <w:marBottom w:val="0"/>
                                  <w:divBdr>
                                    <w:top w:val="none" w:sz="0" w:space="0" w:color="auto"/>
                                    <w:left w:val="none" w:sz="0" w:space="0" w:color="auto"/>
                                    <w:bottom w:val="none" w:sz="0" w:space="0" w:color="auto"/>
                                    <w:right w:val="none" w:sz="0" w:space="0" w:color="auto"/>
                                  </w:divBdr>
                                </w:div>
                              </w:divsChild>
                            </w:div>
                            <w:div w:id="929393923">
                              <w:marLeft w:val="0"/>
                              <w:marRight w:val="0"/>
                              <w:marTop w:val="0"/>
                              <w:marBottom w:val="0"/>
                              <w:divBdr>
                                <w:top w:val="none" w:sz="0" w:space="0" w:color="auto"/>
                                <w:left w:val="none" w:sz="0" w:space="0" w:color="auto"/>
                                <w:bottom w:val="none" w:sz="0" w:space="0" w:color="auto"/>
                                <w:right w:val="none" w:sz="0" w:space="0" w:color="auto"/>
                              </w:divBdr>
                              <w:divsChild>
                                <w:div w:id="1293637816">
                                  <w:marLeft w:val="0"/>
                                  <w:marRight w:val="0"/>
                                  <w:marTop w:val="0"/>
                                  <w:marBottom w:val="0"/>
                                  <w:divBdr>
                                    <w:top w:val="none" w:sz="0" w:space="0" w:color="auto"/>
                                    <w:left w:val="none" w:sz="0" w:space="0" w:color="auto"/>
                                    <w:bottom w:val="none" w:sz="0" w:space="0" w:color="auto"/>
                                    <w:right w:val="none" w:sz="0" w:space="0" w:color="auto"/>
                                  </w:divBdr>
                                </w:div>
                              </w:divsChild>
                            </w:div>
                            <w:div w:id="1086875815">
                              <w:marLeft w:val="0"/>
                              <w:marRight w:val="0"/>
                              <w:marTop w:val="0"/>
                              <w:marBottom w:val="0"/>
                              <w:divBdr>
                                <w:top w:val="none" w:sz="0" w:space="0" w:color="auto"/>
                                <w:left w:val="none" w:sz="0" w:space="0" w:color="auto"/>
                                <w:bottom w:val="none" w:sz="0" w:space="0" w:color="auto"/>
                                <w:right w:val="none" w:sz="0" w:space="0" w:color="auto"/>
                              </w:divBdr>
                              <w:divsChild>
                                <w:div w:id="690226665">
                                  <w:marLeft w:val="0"/>
                                  <w:marRight w:val="0"/>
                                  <w:marTop w:val="0"/>
                                  <w:marBottom w:val="0"/>
                                  <w:divBdr>
                                    <w:top w:val="none" w:sz="0" w:space="0" w:color="auto"/>
                                    <w:left w:val="none" w:sz="0" w:space="0" w:color="auto"/>
                                    <w:bottom w:val="none" w:sz="0" w:space="0" w:color="auto"/>
                                    <w:right w:val="none" w:sz="0" w:space="0" w:color="auto"/>
                                  </w:divBdr>
                                </w:div>
                              </w:divsChild>
                            </w:div>
                            <w:div w:id="1734162774">
                              <w:marLeft w:val="0"/>
                              <w:marRight w:val="0"/>
                              <w:marTop w:val="0"/>
                              <w:marBottom w:val="0"/>
                              <w:divBdr>
                                <w:top w:val="none" w:sz="0" w:space="0" w:color="auto"/>
                                <w:left w:val="none" w:sz="0" w:space="0" w:color="auto"/>
                                <w:bottom w:val="none" w:sz="0" w:space="0" w:color="auto"/>
                                <w:right w:val="none" w:sz="0" w:space="0" w:color="auto"/>
                              </w:divBdr>
                              <w:divsChild>
                                <w:div w:id="31082811">
                                  <w:marLeft w:val="0"/>
                                  <w:marRight w:val="0"/>
                                  <w:marTop w:val="0"/>
                                  <w:marBottom w:val="0"/>
                                  <w:divBdr>
                                    <w:top w:val="none" w:sz="0" w:space="0" w:color="auto"/>
                                    <w:left w:val="none" w:sz="0" w:space="0" w:color="auto"/>
                                    <w:bottom w:val="none" w:sz="0" w:space="0" w:color="auto"/>
                                    <w:right w:val="none" w:sz="0" w:space="0" w:color="auto"/>
                                  </w:divBdr>
                                </w:div>
                              </w:divsChild>
                            </w:div>
                            <w:div w:id="2145003123">
                              <w:marLeft w:val="0"/>
                              <w:marRight w:val="0"/>
                              <w:marTop w:val="0"/>
                              <w:marBottom w:val="0"/>
                              <w:divBdr>
                                <w:top w:val="none" w:sz="0" w:space="0" w:color="auto"/>
                                <w:left w:val="none" w:sz="0" w:space="0" w:color="auto"/>
                                <w:bottom w:val="none" w:sz="0" w:space="0" w:color="auto"/>
                                <w:right w:val="none" w:sz="0" w:space="0" w:color="auto"/>
                              </w:divBdr>
                              <w:divsChild>
                                <w:div w:id="521746402">
                                  <w:marLeft w:val="0"/>
                                  <w:marRight w:val="0"/>
                                  <w:marTop w:val="0"/>
                                  <w:marBottom w:val="0"/>
                                  <w:divBdr>
                                    <w:top w:val="none" w:sz="0" w:space="0" w:color="auto"/>
                                    <w:left w:val="none" w:sz="0" w:space="0" w:color="auto"/>
                                    <w:bottom w:val="none" w:sz="0" w:space="0" w:color="auto"/>
                                    <w:right w:val="none" w:sz="0" w:space="0" w:color="auto"/>
                                  </w:divBdr>
                                </w:div>
                              </w:divsChild>
                            </w:div>
                            <w:div w:id="1145661147">
                              <w:marLeft w:val="0"/>
                              <w:marRight w:val="0"/>
                              <w:marTop w:val="0"/>
                              <w:marBottom w:val="0"/>
                              <w:divBdr>
                                <w:top w:val="none" w:sz="0" w:space="0" w:color="auto"/>
                                <w:left w:val="none" w:sz="0" w:space="0" w:color="auto"/>
                                <w:bottom w:val="none" w:sz="0" w:space="0" w:color="auto"/>
                                <w:right w:val="none" w:sz="0" w:space="0" w:color="auto"/>
                              </w:divBdr>
                              <w:divsChild>
                                <w:div w:id="459079917">
                                  <w:marLeft w:val="0"/>
                                  <w:marRight w:val="0"/>
                                  <w:marTop w:val="0"/>
                                  <w:marBottom w:val="0"/>
                                  <w:divBdr>
                                    <w:top w:val="none" w:sz="0" w:space="0" w:color="auto"/>
                                    <w:left w:val="none" w:sz="0" w:space="0" w:color="auto"/>
                                    <w:bottom w:val="none" w:sz="0" w:space="0" w:color="auto"/>
                                    <w:right w:val="none" w:sz="0" w:space="0" w:color="auto"/>
                                  </w:divBdr>
                                </w:div>
                                <w:div w:id="484510332">
                                  <w:marLeft w:val="0"/>
                                  <w:marRight w:val="0"/>
                                  <w:marTop w:val="0"/>
                                  <w:marBottom w:val="0"/>
                                  <w:divBdr>
                                    <w:top w:val="none" w:sz="0" w:space="0" w:color="auto"/>
                                    <w:left w:val="none" w:sz="0" w:space="0" w:color="auto"/>
                                    <w:bottom w:val="none" w:sz="0" w:space="0" w:color="auto"/>
                                    <w:right w:val="none" w:sz="0" w:space="0" w:color="auto"/>
                                  </w:divBdr>
                                </w:div>
                              </w:divsChild>
                            </w:div>
                            <w:div w:id="1551839182">
                              <w:marLeft w:val="0"/>
                              <w:marRight w:val="0"/>
                              <w:marTop w:val="0"/>
                              <w:marBottom w:val="0"/>
                              <w:divBdr>
                                <w:top w:val="none" w:sz="0" w:space="0" w:color="auto"/>
                                <w:left w:val="none" w:sz="0" w:space="0" w:color="auto"/>
                                <w:bottom w:val="none" w:sz="0" w:space="0" w:color="auto"/>
                                <w:right w:val="none" w:sz="0" w:space="0" w:color="auto"/>
                              </w:divBdr>
                              <w:divsChild>
                                <w:div w:id="409742698">
                                  <w:marLeft w:val="0"/>
                                  <w:marRight w:val="0"/>
                                  <w:marTop w:val="0"/>
                                  <w:marBottom w:val="0"/>
                                  <w:divBdr>
                                    <w:top w:val="none" w:sz="0" w:space="0" w:color="auto"/>
                                    <w:left w:val="none" w:sz="0" w:space="0" w:color="auto"/>
                                    <w:bottom w:val="none" w:sz="0" w:space="0" w:color="auto"/>
                                    <w:right w:val="none" w:sz="0" w:space="0" w:color="auto"/>
                                  </w:divBdr>
                                </w:div>
                                <w:div w:id="1050766269">
                                  <w:marLeft w:val="0"/>
                                  <w:marRight w:val="0"/>
                                  <w:marTop w:val="0"/>
                                  <w:marBottom w:val="0"/>
                                  <w:divBdr>
                                    <w:top w:val="none" w:sz="0" w:space="0" w:color="auto"/>
                                    <w:left w:val="none" w:sz="0" w:space="0" w:color="auto"/>
                                    <w:bottom w:val="none" w:sz="0" w:space="0" w:color="auto"/>
                                    <w:right w:val="none" w:sz="0" w:space="0" w:color="auto"/>
                                  </w:divBdr>
                                </w:div>
                              </w:divsChild>
                            </w:div>
                            <w:div w:id="927809614">
                              <w:marLeft w:val="0"/>
                              <w:marRight w:val="0"/>
                              <w:marTop w:val="0"/>
                              <w:marBottom w:val="0"/>
                              <w:divBdr>
                                <w:top w:val="none" w:sz="0" w:space="0" w:color="auto"/>
                                <w:left w:val="none" w:sz="0" w:space="0" w:color="auto"/>
                                <w:bottom w:val="none" w:sz="0" w:space="0" w:color="auto"/>
                                <w:right w:val="none" w:sz="0" w:space="0" w:color="auto"/>
                              </w:divBdr>
                              <w:divsChild>
                                <w:div w:id="1976637385">
                                  <w:marLeft w:val="0"/>
                                  <w:marRight w:val="0"/>
                                  <w:marTop w:val="0"/>
                                  <w:marBottom w:val="0"/>
                                  <w:divBdr>
                                    <w:top w:val="none" w:sz="0" w:space="0" w:color="auto"/>
                                    <w:left w:val="none" w:sz="0" w:space="0" w:color="auto"/>
                                    <w:bottom w:val="none" w:sz="0" w:space="0" w:color="auto"/>
                                    <w:right w:val="none" w:sz="0" w:space="0" w:color="auto"/>
                                  </w:divBdr>
                                </w:div>
                                <w:div w:id="86579860">
                                  <w:marLeft w:val="0"/>
                                  <w:marRight w:val="0"/>
                                  <w:marTop w:val="0"/>
                                  <w:marBottom w:val="0"/>
                                  <w:divBdr>
                                    <w:top w:val="none" w:sz="0" w:space="0" w:color="auto"/>
                                    <w:left w:val="none" w:sz="0" w:space="0" w:color="auto"/>
                                    <w:bottom w:val="none" w:sz="0" w:space="0" w:color="auto"/>
                                    <w:right w:val="none" w:sz="0" w:space="0" w:color="auto"/>
                                  </w:divBdr>
                                </w:div>
                              </w:divsChild>
                            </w:div>
                            <w:div w:id="1688756278">
                              <w:marLeft w:val="0"/>
                              <w:marRight w:val="0"/>
                              <w:marTop w:val="0"/>
                              <w:marBottom w:val="0"/>
                              <w:divBdr>
                                <w:top w:val="none" w:sz="0" w:space="0" w:color="auto"/>
                                <w:left w:val="none" w:sz="0" w:space="0" w:color="auto"/>
                                <w:bottom w:val="none" w:sz="0" w:space="0" w:color="auto"/>
                                <w:right w:val="none" w:sz="0" w:space="0" w:color="auto"/>
                              </w:divBdr>
                              <w:divsChild>
                                <w:div w:id="227233664">
                                  <w:marLeft w:val="0"/>
                                  <w:marRight w:val="0"/>
                                  <w:marTop w:val="0"/>
                                  <w:marBottom w:val="0"/>
                                  <w:divBdr>
                                    <w:top w:val="none" w:sz="0" w:space="0" w:color="auto"/>
                                    <w:left w:val="none" w:sz="0" w:space="0" w:color="auto"/>
                                    <w:bottom w:val="none" w:sz="0" w:space="0" w:color="auto"/>
                                    <w:right w:val="none" w:sz="0" w:space="0" w:color="auto"/>
                                  </w:divBdr>
                                </w:div>
                                <w:div w:id="174418160">
                                  <w:marLeft w:val="0"/>
                                  <w:marRight w:val="0"/>
                                  <w:marTop w:val="0"/>
                                  <w:marBottom w:val="0"/>
                                  <w:divBdr>
                                    <w:top w:val="none" w:sz="0" w:space="0" w:color="auto"/>
                                    <w:left w:val="none" w:sz="0" w:space="0" w:color="auto"/>
                                    <w:bottom w:val="none" w:sz="0" w:space="0" w:color="auto"/>
                                    <w:right w:val="none" w:sz="0" w:space="0" w:color="auto"/>
                                  </w:divBdr>
                                </w:div>
                              </w:divsChild>
                            </w:div>
                            <w:div w:id="105346303">
                              <w:marLeft w:val="0"/>
                              <w:marRight w:val="0"/>
                              <w:marTop w:val="0"/>
                              <w:marBottom w:val="0"/>
                              <w:divBdr>
                                <w:top w:val="none" w:sz="0" w:space="0" w:color="auto"/>
                                <w:left w:val="none" w:sz="0" w:space="0" w:color="auto"/>
                                <w:bottom w:val="none" w:sz="0" w:space="0" w:color="auto"/>
                                <w:right w:val="none" w:sz="0" w:space="0" w:color="auto"/>
                              </w:divBdr>
                              <w:divsChild>
                                <w:div w:id="357049435">
                                  <w:marLeft w:val="0"/>
                                  <w:marRight w:val="0"/>
                                  <w:marTop w:val="0"/>
                                  <w:marBottom w:val="0"/>
                                  <w:divBdr>
                                    <w:top w:val="none" w:sz="0" w:space="0" w:color="auto"/>
                                    <w:left w:val="none" w:sz="0" w:space="0" w:color="auto"/>
                                    <w:bottom w:val="none" w:sz="0" w:space="0" w:color="auto"/>
                                    <w:right w:val="none" w:sz="0" w:space="0" w:color="auto"/>
                                  </w:divBdr>
                                </w:div>
                                <w:div w:id="1419716671">
                                  <w:marLeft w:val="0"/>
                                  <w:marRight w:val="0"/>
                                  <w:marTop w:val="0"/>
                                  <w:marBottom w:val="0"/>
                                  <w:divBdr>
                                    <w:top w:val="none" w:sz="0" w:space="0" w:color="auto"/>
                                    <w:left w:val="none" w:sz="0" w:space="0" w:color="auto"/>
                                    <w:bottom w:val="none" w:sz="0" w:space="0" w:color="auto"/>
                                    <w:right w:val="none" w:sz="0" w:space="0" w:color="auto"/>
                                  </w:divBdr>
                                </w:div>
                              </w:divsChild>
                            </w:div>
                            <w:div w:id="606158317">
                              <w:marLeft w:val="0"/>
                              <w:marRight w:val="0"/>
                              <w:marTop w:val="0"/>
                              <w:marBottom w:val="0"/>
                              <w:divBdr>
                                <w:top w:val="none" w:sz="0" w:space="0" w:color="auto"/>
                                <w:left w:val="none" w:sz="0" w:space="0" w:color="auto"/>
                                <w:bottom w:val="none" w:sz="0" w:space="0" w:color="auto"/>
                                <w:right w:val="none" w:sz="0" w:space="0" w:color="auto"/>
                              </w:divBdr>
                              <w:divsChild>
                                <w:div w:id="2007702630">
                                  <w:marLeft w:val="0"/>
                                  <w:marRight w:val="0"/>
                                  <w:marTop w:val="0"/>
                                  <w:marBottom w:val="0"/>
                                  <w:divBdr>
                                    <w:top w:val="none" w:sz="0" w:space="0" w:color="auto"/>
                                    <w:left w:val="none" w:sz="0" w:space="0" w:color="auto"/>
                                    <w:bottom w:val="none" w:sz="0" w:space="0" w:color="auto"/>
                                    <w:right w:val="none" w:sz="0" w:space="0" w:color="auto"/>
                                  </w:divBdr>
                                </w:div>
                                <w:div w:id="2136898446">
                                  <w:marLeft w:val="0"/>
                                  <w:marRight w:val="0"/>
                                  <w:marTop w:val="0"/>
                                  <w:marBottom w:val="0"/>
                                  <w:divBdr>
                                    <w:top w:val="none" w:sz="0" w:space="0" w:color="auto"/>
                                    <w:left w:val="none" w:sz="0" w:space="0" w:color="auto"/>
                                    <w:bottom w:val="none" w:sz="0" w:space="0" w:color="auto"/>
                                    <w:right w:val="none" w:sz="0" w:space="0" w:color="auto"/>
                                  </w:divBdr>
                                </w:div>
                              </w:divsChild>
                            </w:div>
                            <w:div w:id="1817725745">
                              <w:marLeft w:val="0"/>
                              <w:marRight w:val="0"/>
                              <w:marTop w:val="0"/>
                              <w:marBottom w:val="0"/>
                              <w:divBdr>
                                <w:top w:val="none" w:sz="0" w:space="0" w:color="auto"/>
                                <w:left w:val="none" w:sz="0" w:space="0" w:color="auto"/>
                                <w:bottom w:val="none" w:sz="0" w:space="0" w:color="auto"/>
                                <w:right w:val="none" w:sz="0" w:space="0" w:color="auto"/>
                              </w:divBdr>
                              <w:divsChild>
                                <w:div w:id="1179347752">
                                  <w:marLeft w:val="0"/>
                                  <w:marRight w:val="0"/>
                                  <w:marTop w:val="0"/>
                                  <w:marBottom w:val="0"/>
                                  <w:divBdr>
                                    <w:top w:val="none" w:sz="0" w:space="0" w:color="auto"/>
                                    <w:left w:val="none" w:sz="0" w:space="0" w:color="auto"/>
                                    <w:bottom w:val="none" w:sz="0" w:space="0" w:color="auto"/>
                                    <w:right w:val="none" w:sz="0" w:space="0" w:color="auto"/>
                                  </w:divBdr>
                                </w:div>
                                <w:div w:id="1505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438554">
      <w:bodyDiv w:val="1"/>
      <w:marLeft w:val="0"/>
      <w:marRight w:val="0"/>
      <w:marTop w:val="0"/>
      <w:marBottom w:val="0"/>
      <w:divBdr>
        <w:top w:val="none" w:sz="0" w:space="0" w:color="auto"/>
        <w:left w:val="none" w:sz="0" w:space="0" w:color="auto"/>
        <w:bottom w:val="none" w:sz="0" w:space="0" w:color="auto"/>
        <w:right w:val="none" w:sz="0" w:space="0" w:color="auto"/>
      </w:divBdr>
    </w:div>
    <w:div w:id="15711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877013F288E45A21BA4E54C94F9C7" ma:contentTypeVersion="14" ma:contentTypeDescription="Create a new document." ma:contentTypeScope="" ma:versionID="c5590a6e8f2563663e11520351ed68e4">
  <xsd:schema xmlns:xsd="http://www.w3.org/2001/XMLSchema" xmlns:xs="http://www.w3.org/2001/XMLSchema" xmlns:p="http://schemas.microsoft.com/office/2006/metadata/properties" xmlns:ns2="58b815f0-1c65-4e5b-bd24-271ecc7efff0" xmlns:ns3="c0ac9fbf-2a71-4868-bc9a-c50f99dbbef2" targetNamespace="http://schemas.microsoft.com/office/2006/metadata/properties" ma:root="true" ma:fieldsID="2b074b91f70c35912ee033737a9115e7" ns2:_="" ns3:_="">
    <xsd:import namespace="58b815f0-1c65-4e5b-bd24-271ecc7efff0"/>
    <xsd:import namespace="c0ac9fbf-2a71-4868-bc9a-c50f99dbb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815f0-1c65-4e5b-bd24-271ecc7e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c9fbf-2a71-4868-bc9a-c50f99dbbe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e000-09b9-48e1-8eae-032205659e87}" ma:internalName="TaxCatchAll" ma:showField="CatchAllData" ma:web="c0ac9fbf-2a71-4868-bc9a-c50f99dbb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c9fbf-2a71-4868-bc9a-c50f99dbbef2" xsi:nil="true"/>
    <lcf76f155ced4ddcb4097134ff3c332f xmlns="58b815f0-1c65-4e5b-bd24-271ecc7efff0">
      <Terms xmlns="http://schemas.microsoft.com/office/infopath/2007/PartnerControls"/>
    </lcf76f155ced4ddcb4097134ff3c332f>
    <SharedWithUsers xmlns="c0ac9fbf-2a71-4868-bc9a-c50f99dbbef2">
      <UserInfo>
        <DisplayName>Wesley Thomas</DisplayName>
        <AccountId>23</AccountId>
        <AccountType/>
      </UserInfo>
      <UserInfo>
        <DisplayName>Scott Snow</DisplayName>
        <AccountId>36</AccountId>
        <AccountType/>
      </UserInfo>
      <UserInfo>
        <DisplayName>Kim Soto</DisplayName>
        <AccountId>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006A-2CA1-42C0-8033-1E6C73E2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815f0-1c65-4e5b-bd24-271ecc7efff0"/>
    <ds:schemaRef ds:uri="c0ac9fbf-2a71-4868-bc9a-c50f99dbb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77B9E-319D-4FD4-935A-2432FDCE65B2}">
  <ds:schemaRefs>
    <ds:schemaRef ds:uri="http://schemas.microsoft.com/sharepoint/v3/contenttype/forms"/>
  </ds:schemaRefs>
</ds:datastoreItem>
</file>

<file path=customXml/itemProps3.xml><?xml version="1.0" encoding="utf-8"?>
<ds:datastoreItem xmlns:ds="http://schemas.openxmlformats.org/officeDocument/2006/customXml" ds:itemID="{60B9D884-7D7A-4349-BDD8-E028BEADC877}">
  <ds:schemaRefs>
    <ds:schemaRef ds:uri="http://schemas.microsoft.com/office/2006/metadata/properties"/>
    <ds:schemaRef ds:uri="http://schemas.microsoft.com/office/infopath/2007/PartnerControls"/>
    <ds:schemaRef ds:uri="c0ac9fbf-2a71-4868-bc9a-c50f99dbbef2"/>
    <ds:schemaRef ds:uri="58b815f0-1c65-4e5b-bd24-271ecc7efff0"/>
  </ds:schemaRefs>
</ds:datastoreItem>
</file>

<file path=customXml/itemProps4.xml><?xml version="1.0" encoding="utf-8"?>
<ds:datastoreItem xmlns:ds="http://schemas.openxmlformats.org/officeDocument/2006/customXml" ds:itemID="{C73215CE-DDE0-4023-AAC0-9762D2664157}">
  <ds:schemaRefs>
    <ds:schemaRef ds:uri="http://schemas.openxmlformats.org/officeDocument/2006/bibliography"/>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7</Pages>
  <Words>1564</Words>
  <Characters>8902</Characters>
  <Application>Microsoft Office Word</Application>
  <DocSecurity>0</DocSecurity>
  <Lines>287</Lines>
  <Paragraphs>66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Mike</dc:creator>
  <cp:lastModifiedBy>Wesley Thomas</cp:lastModifiedBy>
  <cp:revision>23</cp:revision>
  <cp:lastPrinted>2019-03-06T17:05:00Z</cp:lastPrinted>
  <dcterms:created xsi:type="dcterms:W3CDTF">2024-12-19T20:39:00Z</dcterms:created>
  <dcterms:modified xsi:type="dcterms:W3CDTF">2026-01-20T22:11:00Z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0x0101000D3877013F288E45A21BA4E54C94F9C7</vt:lpwstr>
  </property>
  <property fmtid="{D5CDD505-2E9C-101B-9397-08002B2CF9AE}" pid="3" name="MediaServiceImageTags">
    <vt:lpwstr/>
  </property>
</Properties>
</file>